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keepNext w:val="0"/>
        <w:keepLines w:val="0"/>
        <w:spacing w:after="80" w:lineRule="auto"/>
        <w:jc w:val="center"/>
        <w:rPr>
          <w:b w:val="1"/>
          <w:sz w:val="34"/>
          <w:szCs w:val="34"/>
        </w:rPr>
      </w:pPr>
      <w:bookmarkStart w:colFirst="0" w:colLast="0" w:name="_93z4thk4af49" w:id="0"/>
      <w:bookmarkEnd w:id="0"/>
      <w:r w:rsidDel="00000000" w:rsidR="00000000" w:rsidRPr="00000000">
        <w:rPr>
          <w:b w:val="1"/>
          <w:sz w:val="34"/>
          <w:szCs w:val="34"/>
        </w:rPr>
        <w:drawing>
          <wp:inline distB="114300" distT="114300" distL="114300" distR="114300">
            <wp:extent cx="4668737" cy="7358063"/>
            <wp:effectExtent b="0" l="0" r="0" t="0"/>
            <wp:docPr id="1" name="image1.png"/>
            <a:graphic>
              <a:graphicData uri="http://schemas.openxmlformats.org/drawingml/2006/picture">
                <pic:pic>
                  <pic:nvPicPr>
                    <pic:cNvPr id="0" name="image1.png"/>
                    <pic:cNvPicPr preferRelativeResize="0"/>
                  </pic:nvPicPr>
                  <pic:blipFill>
                    <a:blip r:embed="rId6"/>
                    <a:srcRect b="0" l="18116" r="18544" t="0"/>
                    <a:stretch>
                      <a:fillRect/>
                    </a:stretch>
                  </pic:blipFill>
                  <pic:spPr>
                    <a:xfrm>
                      <a:off x="0" y="0"/>
                      <a:ext cx="4668737" cy="73580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iz196xafykfe" w:id="1"/>
      <w:bookmarkEnd w:id="1"/>
      <w:r w:rsidDel="00000000" w:rsidR="00000000" w:rsidRPr="00000000">
        <w:br w:type="page"/>
      </w:r>
      <w:r w:rsidDel="00000000" w:rsidR="00000000" w:rsidRPr="00000000">
        <w:rPr>
          <w:rtl w:val="0"/>
        </w:rPr>
      </w:r>
    </w:p>
    <w:p w:rsidR="00000000" w:rsidDel="00000000" w:rsidP="00000000" w:rsidRDefault="00000000" w:rsidRPr="00000000" w14:paraId="00000003">
      <w:pPr>
        <w:pStyle w:val="Heading2"/>
        <w:keepNext w:val="0"/>
        <w:keepLines w:val="0"/>
        <w:spacing w:after="80" w:lineRule="auto"/>
        <w:rPr>
          <w:b w:val="1"/>
          <w:sz w:val="34"/>
          <w:szCs w:val="34"/>
        </w:rPr>
      </w:pPr>
      <w:bookmarkStart w:colFirst="0" w:colLast="0" w:name="_6xfmobno8xm4" w:id="2"/>
      <w:bookmarkEnd w:id="2"/>
      <w:r w:rsidDel="00000000" w:rsidR="00000000" w:rsidRPr="00000000">
        <w:rPr>
          <w:b w:val="1"/>
          <w:sz w:val="34"/>
          <w:szCs w:val="34"/>
          <w:rtl w:val="0"/>
        </w:rPr>
        <w:t xml:space="preserve">A 14-Day Study of Matthew 5: Living the Kingdom Life</w:t>
      </w:r>
    </w:p>
    <w:p w:rsidR="00000000" w:rsidDel="00000000" w:rsidP="00000000" w:rsidRDefault="00000000" w:rsidRPr="00000000" w14:paraId="00000004">
      <w:pPr>
        <w:spacing w:after="240" w:before="240" w:lineRule="auto"/>
        <w:rPr/>
      </w:pPr>
      <w:r w:rsidDel="00000000" w:rsidR="00000000" w:rsidRPr="00000000">
        <w:rPr>
          <w:rtl w:val="0"/>
        </w:rPr>
        <w:t xml:space="preserve">​This study integrates a deep, day-by-day look at the Beatitudes with the challenging teachings that follow in the first chapter of the Sermon on the Mount. Each day is designed to help you understand the text, reflect on its meaning, and apply it to your life.</w:t>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hd8neglu21be" w:id="3"/>
      <w:bookmarkEnd w:id="3"/>
      <w:r w:rsidDel="00000000" w:rsidR="00000000" w:rsidRPr="00000000">
        <w:rPr>
          <w:b w:val="1"/>
          <w:color w:val="000000"/>
          <w:sz w:val="26"/>
          <w:szCs w:val="26"/>
          <w:rtl w:val="0"/>
        </w:rPr>
        <w:t xml:space="preserve">​Day 1: The Foundation of Need</w:t>
      </w:r>
    </w:p>
    <w:p w:rsidR="00000000" w:rsidDel="00000000" w:rsidP="00000000" w:rsidRDefault="00000000" w:rsidRPr="00000000" w14:paraId="00000006">
      <w:pPr>
        <w:numPr>
          <w:ilvl w:val="0"/>
          <w:numId w:val="3"/>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the poor in spirit, for theirs is the kingdom of heaven." (Matthew 5:3)</w:t>
      </w:r>
    </w:p>
    <w:p w:rsidR="00000000" w:rsidDel="00000000" w:rsidP="00000000" w:rsidRDefault="00000000" w:rsidRPr="00000000" w14:paraId="00000007">
      <w:pPr>
        <w:numPr>
          <w:ilvl w:val="0"/>
          <w:numId w:val="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This is the starting point for a life of faith. It's not about being financially poor, but about recognizing your complete </w:t>
      </w:r>
      <w:r w:rsidDel="00000000" w:rsidR="00000000" w:rsidRPr="00000000">
        <w:rPr>
          <w:b w:val="1"/>
          <w:rtl w:val="0"/>
        </w:rPr>
        <w:t xml:space="preserve">spiritual bankruptcy</w:t>
      </w:r>
      <w:r w:rsidDel="00000000" w:rsidR="00000000" w:rsidRPr="00000000">
        <w:rPr>
          <w:rtl w:val="0"/>
        </w:rPr>
        <w:t xml:space="preserve"> before a holy God. It's the honest admission that you are helpless to save yourself and are utterly dependent on His grace.</w:t>
      </w:r>
    </w:p>
    <w:p w:rsidR="00000000" w:rsidDel="00000000" w:rsidP="00000000" w:rsidRDefault="00000000" w:rsidRPr="00000000" w14:paraId="00000008">
      <w:pPr>
        <w:numPr>
          <w:ilvl w:val="0"/>
          <w:numId w:val="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09">
      <w:pPr>
        <w:numPr>
          <w:ilvl w:val="1"/>
          <w:numId w:val="3"/>
        </w:numPr>
        <w:spacing w:after="0" w:afterAutospacing="0" w:before="0" w:beforeAutospacing="0" w:lineRule="auto"/>
        <w:ind w:left="1440" w:hanging="360"/>
      </w:pPr>
      <w:r w:rsidDel="00000000" w:rsidR="00000000" w:rsidRPr="00000000">
        <w:rPr>
          <w:rtl w:val="0"/>
        </w:rPr>
        <w:t xml:space="preserve">​In what areas of my life do I operate out of self-sufficiency, relying on my own strength, intelligence, or goodness?</w:t>
      </w:r>
    </w:p>
    <w:p w:rsidR="00000000" w:rsidDel="00000000" w:rsidP="00000000" w:rsidRDefault="00000000" w:rsidRPr="00000000" w14:paraId="0000000A">
      <w:pPr>
        <w:numPr>
          <w:ilvl w:val="1"/>
          <w:numId w:val="3"/>
        </w:numPr>
        <w:spacing w:after="0" w:afterAutospacing="0" w:before="0" w:beforeAutospacing="0" w:lineRule="auto"/>
        <w:ind w:left="1440" w:hanging="360"/>
      </w:pPr>
      <w:r w:rsidDel="00000000" w:rsidR="00000000" w:rsidRPr="00000000">
        <w:rPr>
          <w:rtl w:val="0"/>
        </w:rPr>
        <w:t xml:space="preserve">​What does it practically look like to live a life that acknowledges total dependence on God? How might it change my approach to my work, family, and future?</w:t>
      </w:r>
    </w:p>
    <w:p w:rsidR="00000000" w:rsidDel="00000000" w:rsidP="00000000" w:rsidRDefault="00000000" w:rsidRPr="00000000" w14:paraId="0000000B">
      <w:pPr>
        <w:numPr>
          <w:ilvl w:val="0"/>
          <w:numId w:val="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Start your day with this simple prayer: "God, I am poor in spirit. I bring nothing to the table. I need you for everything today." 🙏 Whenever you face a challenge, repeat it as a reminder of your reliance on Him.</w:t>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0D">
      <w:pPr>
        <w:numPr>
          <w:ilvl w:val="1"/>
          <w:numId w:val="3"/>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The Greek word for "poor" here is </w:t>
      </w:r>
      <w:r w:rsidDel="00000000" w:rsidR="00000000" w:rsidRPr="00000000">
        <w:rPr>
          <w:b w:val="1"/>
          <w:i w:val="1"/>
          <w:rtl w:val="0"/>
        </w:rPr>
        <w:t xml:space="preserve">ptōchos</w:t>
      </w:r>
      <w:r w:rsidDel="00000000" w:rsidR="00000000" w:rsidRPr="00000000">
        <w:rPr>
          <w:rtl w:val="0"/>
        </w:rPr>
        <w:t xml:space="preserve"> (πτωχός). This doesn't just mean poor; it describes a state of being utterly destitute and powerless, like a beggar who must depend on others for everything. It emphasizes the totality of our spiritual need.</w:t>
      </w:r>
    </w:p>
    <w:p w:rsidR="00000000" w:rsidDel="00000000" w:rsidP="00000000" w:rsidRDefault="00000000" w:rsidRPr="00000000" w14:paraId="0000000E">
      <w:pPr>
        <w:numPr>
          <w:ilvl w:val="1"/>
          <w:numId w:val="3"/>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The "kingdom of heaven" is Matthew's preferred phrase for the "kingdom of God." This likely reflects a pious Jewish practice of avoiding direct use of God's name. It refers to the reality of God's reign and rule—a present reality that believers enter into, and a future one that will be fully realized.</w:t>
      </w:r>
    </w:p>
    <w:p w:rsidR="00000000" w:rsidDel="00000000" w:rsidP="00000000" w:rsidRDefault="00000000" w:rsidRPr="00000000" w14:paraId="0000000F">
      <w:pPr>
        <w:pStyle w:val="Heading3"/>
        <w:keepNext w:val="0"/>
        <w:keepLines w:val="0"/>
        <w:spacing w:before="280" w:lineRule="auto"/>
        <w:rPr>
          <w:b w:val="1"/>
          <w:color w:val="000000"/>
          <w:sz w:val="26"/>
          <w:szCs w:val="26"/>
        </w:rPr>
      </w:pPr>
      <w:bookmarkStart w:colFirst="0" w:colLast="0" w:name="_xk9l1xf9a1wk" w:id="4"/>
      <w:bookmarkEnd w:id="4"/>
      <w:r w:rsidDel="00000000" w:rsidR="00000000" w:rsidRPr="00000000">
        <w:rPr>
          <w:b w:val="1"/>
          <w:color w:val="000000"/>
          <w:sz w:val="26"/>
          <w:szCs w:val="26"/>
          <w:rtl w:val="0"/>
        </w:rPr>
        <w:t xml:space="preserve">​Day 2: The Gift of Godly Sorrow</w:t>
      </w:r>
    </w:p>
    <w:p w:rsidR="00000000" w:rsidDel="00000000" w:rsidP="00000000" w:rsidRDefault="00000000" w:rsidRPr="00000000" w14:paraId="00000010">
      <w:pPr>
        <w:numPr>
          <w:ilvl w:val="0"/>
          <w:numId w:val="14"/>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those who mourn, for they shall be comforted." (Matthew 5:4)</w:t>
      </w:r>
    </w:p>
    <w:p w:rsidR="00000000" w:rsidDel="00000000" w:rsidP="00000000" w:rsidRDefault="00000000" w:rsidRPr="00000000" w14:paraId="00000011">
      <w:pPr>
        <w:numPr>
          <w:ilvl w:val="0"/>
          <w:numId w:val="1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Jesus is not blessing sadness in general. He is blessing a specific kind of mourning: a deep, heartfelt grief over </w:t>
      </w:r>
      <w:r w:rsidDel="00000000" w:rsidR="00000000" w:rsidRPr="00000000">
        <w:rPr>
          <w:b w:val="1"/>
          <w:rtl w:val="0"/>
        </w:rPr>
        <w:t xml:space="preserve">sin</w:t>
      </w:r>
      <w:r w:rsidDel="00000000" w:rsidR="00000000" w:rsidRPr="00000000">
        <w:rPr>
          <w:rtl w:val="0"/>
        </w:rPr>
        <w:t xml:space="preserve">. This includes our own personal failings and the pervasive brokenness sin causes in the world. This godly sorrow leads to repentance and is met with the unique comfort and forgiveness that only God can provide.</w:t>
      </w:r>
    </w:p>
    <w:p w:rsidR="00000000" w:rsidDel="00000000" w:rsidP="00000000" w:rsidRDefault="00000000" w:rsidRPr="00000000" w14:paraId="00000012">
      <w:pPr>
        <w:numPr>
          <w:ilvl w:val="0"/>
          <w:numId w:val="1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13">
      <w:pPr>
        <w:numPr>
          <w:ilvl w:val="1"/>
          <w:numId w:val="14"/>
        </w:numPr>
        <w:spacing w:after="0" w:afterAutospacing="0" w:before="0" w:beforeAutospacing="0" w:lineRule="auto"/>
        <w:ind w:left="1440" w:hanging="360"/>
      </w:pPr>
      <w:r w:rsidDel="00000000" w:rsidR="00000000" w:rsidRPr="00000000">
        <w:rPr>
          <w:rtl w:val="0"/>
        </w:rPr>
        <w:t xml:space="preserve">​Am I quick to excuse or downplay my sin, or do I allow myself to feel genuine sorrow for it?</w:t>
      </w:r>
    </w:p>
    <w:p w:rsidR="00000000" w:rsidDel="00000000" w:rsidP="00000000" w:rsidRDefault="00000000" w:rsidRPr="00000000" w14:paraId="00000014">
      <w:pPr>
        <w:numPr>
          <w:ilvl w:val="1"/>
          <w:numId w:val="14"/>
        </w:numPr>
        <w:spacing w:after="0" w:afterAutospacing="0" w:before="0" w:beforeAutospacing="0" w:lineRule="auto"/>
        <w:ind w:left="1440" w:hanging="360"/>
      </w:pPr>
      <w:r w:rsidDel="00000000" w:rsidR="00000000" w:rsidRPr="00000000">
        <w:rPr>
          <w:rtl w:val="0"/>
        </w:rPr>
        <w:t xml:space="preserve">​What specific issue in the world (e.g., injustice, poverty, division) truly breaks my heart? How can I turn that grief into prayer and action?</w:t>
      </w:r>
    </w:p>
    <w:p w:rsidR="00000000" w:rsidDel="00000000" w:rsidP="00000000" w:rsidRDefault="00000000" w:rsidRPr="00000000" w14:paraId="00000015">
      <w:pPr>
        <w:numPr>
          <w:ilvl w:val="0"/>
          <w:numId w:val="1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Instead of brushing past a moment of impatience, a harsh word, or a selfish thought, stop for 60 seconds. Quietly "mourn" it before God. Confess it honestly and then thank Him for the comfort of His complete forgiveness found in Jesus.</w:t>
      </w:r>
    </w:p>
    <w:p w:rsidR="00000000" w:rsidDel="00000000" w:rsidP="00000000" w:rsidRDefault="00000000" w:rsidRPr="00000000" w14:paraId="00000016">
      <w:pPr>
        <w:numPr>
          <w:ilvl w:val="0"/>
          <w:numId w:val="1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17">
      <w:pPr>
        <w:numPr>
          <w:ilvl w:val="1"/>
          <w:numId w:val="14"/>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The word for "mourn" is </w:t>
      </w:r>
      <w:r w:rsidDel="00000000" w:rsidR="00000000" w:rsidRPr="00000000">
        <w:rPr>
          <w:b w:val="1"/>
          <w:i w:val="1"/>
          <w:rtl w:val="0"/>
        </w:rPr>
        <w:t xml:space="preserve">penthountes</w:t>
      </w:r>
      <w:r w:rsidDel="00000000" w:rsidR="00000000" w:rsidRPr="00000000">
        <w:rPr>
          <w:rtl w:val="0"/>
        </w:rPr>
        <w:t xml:space="preserve"> (πενθοῦντες). This is a strong, passionate word, often used for the grief experienced after a death. It conveys a deep and profound sorrow, not just a passing feeling of sadness.</w:t>
      </w:r>
    </w:p>
    <w:p w:rsidR="00000000" w:rsidDel="00000000" w:rsidP="00000000" w:rsidRDefault="00000000" w:rsidRPr="00000000" w14:paraId="00000018">
      <w:pPr>
        <w:numPr>
          <w:ilvl w:val="1"/>
          <w:numId w:val="14"/>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This Beatitude echoes promises from the Old Testament, particularly Isaiah 61:1-3, which speaks of God comforting those who mourn in Zion. Jesus's listeners would have understood this as a messianic promise that God was now acting to comfort and restore His repentant people.</w:t>
      </w:r>
    </w:p>
    <w:p w:rsidR="00000000" w:rsidDel="00000000" w:rsidP="00000000" w:rsidRDefault="00000000" w:rsidRPr="00000000" w14:paraId="00000019">
      <w:pPr>
        <w:pStyle w:val="Heading3"/>
        <w:keepNext w:val="0"/>
        <w:keepLines w:val="0"/>
        <w:spacing w:before="280" w:lineRule="auto"/>
        <w:rPr>
          <w:b w:val="1"/>
          <w:color w:val="000000"/>
          <w:sz w:val="26"/>
          <w:szCs w:val="26"/>
        </w:rPr>
      </w:pPr>
      <w:bookmarkStart w:colFirst="0" w:colLast="0" w:name="_cepye5nipzo4" w:id="5"/>
      <w:bookmarkEnd w:id="5"/>
      <w:r w:rsidDel="00000000" w:rsidR="00000000" w:rsidRPr="00000000">
        <w:rPr>
          <w:b w:val="1"/>
          <w:color w:val="000000"/>
          <w:sz w:val="26"/>
          <w:szCs w:val="26"/>
          <w:rtl w:val="0"/>
        </w:rPr>
        <w:t xml:space="preserve">​Day 3: Strength Under Control</w:t>
      </w:r>
    </w:p>
    <w:p w:rsidR="00000000" w:rsidDel="00000000" w:rsidP="00000000" w:rsidRDefault="00000000" w:rsidRPr="00000000" w14:paraId="0000001A">
      <w:pPr>
        <w:numPr>
          <w:ilvl w:val="0"/>
          <w:numId w:val="6"/>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the meek, for they shall inherit the earth." (Matthew 5:5)</w:t>
      </w:r>
    </w:p>
    <w:p w:rsidR="00000000" w:rsidDel="00000000" w:rsidP="00000000" w:rsidRDefault="00000000" w:rsidRPr="00000000" w14:paraId="0000001B">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In our culture, meekness is often confused with weakness or being timid. In the Bible, </w:t>
      </w:r>
      <w:r w:rsidDel="00000000" w:rsidR="00000000" w:rsidRPr="00000000">
        <w:rPr>
          <w:b w:val="1"/>
          <w:rtl w:val="0"/>
        </w:rPr>
        <w:t xml:space="preserve">meekness is strength under control</w:t>
      </w:r>
      <w:r w:rsidDel="00000000" w:rsidR="00000000" w:rsidRPr="00000000">
        <w:rPr>
          <w:rtl w:val="0"/>
        </w:rPr>
        <w:t xml:space="preserve">. A meek person is not spineless; they are gentle, humble, and have submitted their power and rights to God. They trust in His timing and defense rather than asserting their own will.</w:t>
      </w:r>
    </w:p>
    <w:p w:rsidR="00000000" w:rsidDel="00000000" w:rsidP="00000000" w:rsidRDefault="00000000" w:rsidRPr="00000000" w14:paraId="0000001C">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1D">
      <w:pPr>
        <w:numPr>
          <w:ilvl w:val="1"/>
          <w:numId w:val="6"/>
        </w:numPr>
        <w:spacing w:after="0" w:afterAutospacing="0" w:before="0" w:beforeAutospacing="0" w:lineRule="auto"/>
        <w:ind w:left="1440" w:hanging="360"/>
      </w:pPr>
      <w:r w:rsidDel="00000000" w:rsidR="00000000" w:rsidRPr="00000000">
        <w:rPr>
          <w:rtl w:val="0"/>
        </w:rPr>
        <w:t xml:space="preserve">​In what situations do I tend to react with force, anger, or a demanding spirit?</w:t>
      </w:r>
    </w:p>
    <w:p w:rsidR="00000000" w:rsidDel="00000000" w:rsidP="00000000" w:rsidRDefault="00000000" w:rsidRPr="00000000" w14:paraId="0000001E">
      <w:pPr>
        <w:numPr>
          <w:ilvl w:val="1"/>
          <w:numId w:val="6"/>
        </w:numPr>
        <w:spacing w:after="0" w:afterAutospacing="0" w:before="0" w:beforeAutospacing="0" w:lineRule="auto"/>
        <w:ind w:left="1440" w:hanging="360"/>
      </w:pPr>
      <w:r w:rsidDel="00000000" w:rsidR="00000000" w:rsidRPr="00000000">
        <w:rPr>
          <w:rtl w:val="0"/>
        </w:rPr>
        <w:t xml:space="preserve">​Who is a person in my life that models biblical meekness well? What can I learn from them?</w:t>
      </w:r>
    </w:p>
    <w:p w:rsidR="00000000" w:rsidDel="00000000" w:rsidP="00000000" w:rsidRDefault="00000000" w:rsidRPr="00000000" w14:paraId="0000001F">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The next time you feel wronged, overlooked, or unheard today, resist the immediate urge to defend yourself or prove your point. Take a breath and entrust the situation to God in a silent prayer. Choose a gentle response over a forceful one.</w:t>
      </w:r>
    </w:p>
    <w:p w:rsidR="00000000" w:rsidDel="00000000" w:rsidP="00000000" w:rsidRDefault="00000000" w:rsidRPr="00000000" w14:paraId="00000020">
      <w:pPr>
        <w:numPr>
          <w:ilvl w:val="0"/>
          <w:numId w:val="6"/>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21">
      <w:pPr>
        <w:numPr>
          <w:ilvl w:val="1"/>
          <w:numId w:val="6"/>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The Greek word is </w:t>
      </w:r>
      <w:r w:rsidDel="00000000" w:rsidR="00000000" w:rsidRPr="00000000">
        <w:rPr>
          <w:b w:val="1"/>
          <w:i w:val="1"/>
          <w:rtl w:val="0"/>
        </w:rPr>
        <w:t xml:space="preserve">praeis</w:t>
      </w:r>
      <w:r w:rsidDel="00000000" w:rsidR="00000000" w:rsidRPr="00000000">
        <w:rPr>
          <w:rtl w:val="0"/>
        </w:rPr>
        <w:t xml:space="preserve"> (πραεῖς). The philosopher Aristotle used this word to describe the virtuous middle ground between someone who gets angry too easily and someone who fails to get angry when it is right to do so. It's the proper exercise of power.</w:t>
      </w:r>
    </w:p>
    <w:p w:rsidR="00000000" w:rsidDel="00000000" w:rsidP="00000000" w:rsidRDefault="00000000" w:rsidRPr="00000000" w14:paraId="00000022">
      <w:pPr>
        <w:numPr>
          <w:ilvl w:val="1"/>
          <w:numId w:val="6"/>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This is a direct quotation from Psalm 37:11. For a Jewish listener, "inheriting the earth" would immediately bring to mind the promise of inheriting the Promised Land. Jesus expands this concept to mean inheriting the new earth in the fullness of God's coming kingdom.</w:t>
      </w:r>
    </w:p>
    <w:p w:rsidR="00000000" w:rsidDel="00000000" w:rsidP="00000000" w:rsidRDefault="00000000" w:rsidRPr="00000000" w14:paraId="00000023">
      <w:pPr>
        <w:pStyle w:val="Heading3"/>
        <w:keepNext w:val="0"/>
        <w:keepLines w:val="0"/>
        <w:spacing w:before="280" w:lineRule="auto"/>
        <w:rPr>
          <w:b w:val="1"/>
          <w:color w:val="000000"/>
          <w:sz w:val="26"/>
          <w:szCs w:val="26"/>
        </w:rPr>
      </w:pPr>
      <w:bookmarkStart w:colFirst="0" w:colLast="0" w:name="_nf4nqu8e4na6" w:id="6"/>
      <w:bookmarkEnd w:id="6"/>
      <w:r w:rsidDel="00000000" w:rsidR="00000000" w:rsidRPr="00000000">
        <w:rPr>
          <w:b w:val="1"/>
          <w:color w:val="000000"/>
          <w:sz w:val="26"/>
          <w:szCs w:val="26"/>
          <w:rtl w:val="0"/>
        </w:rPr>
        <w:t xml:space="preserve">​Day 4: A Holy Appetite</w:t>
      </w:r>
    </w:p>
    <w:p w:rsidR="00000000" w:rsidDel="00000000" w:rsidP="00000000" w:rsidRDefault="00000000" w:rsidRPr="00000000" w14:paraId="00000024">
      <w:pPr>
        <w:numPr>
          <w:ilvl w:val="0"/>
          <w:numId w:val="12"/>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those who hunger and thirst for righteousness, for they shall be satisfied." (Matthew 5:6)</w:t>
      </w:r>
    </w:p>
    <w:p w:rsidR="00000000" w:rsidDel="00000000" w:rsidP="00000000" w:rsidRDefault="00000000" w:rsidRPr="00000000" w14:paraId="00000025">
      <w:pPr>
        <w:numPr>
          <w:ilvl w:val="0"/>
          <w:numId w:val="1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This describes an intense, desperate, and passionate craving. It’s not a mild preference but an all-consuming desire like the desperation of a starving person. This hunger is for two things: 1) </w:t>
      </w:r>
      <w:r w:rsidDel="00000000" w:rsidR="00000000" w:rsidRPr="00000000">
        <w:rPr>
          <w:b w:val="1"/>
          <w:rtl w:val="0"/>
        </w:rPr>
        <w:t xml:space="preserve">personal righteousness</w:t>
      </w:r>
      <w:r w:rsidDel="00000000" w:rsidR="00000000" w:rsidRPr="00000000">
        <w:rPr>
          <w:rtl w:val="0"/>
        </w:rPr>
        <w:t xml:space="preserve"> (to be more holy and Christlike) and 2) </w:t>
      </w:r>
      <w:r w:rsidDel="00000000" w:rsidR="00000000" w:rsidRPr="00000000">
        <w:rPr>
          <w:b w:val="1"/>
          <w:rtl w:val="0"/>
        </w:rPr>
        <w:t xml:space="preserve">justice in the world</w:t>
      </w:r>
      <w:r w:rsidDel="00000000" w:rsidR="00000000" w:rsidRPr="00000000">
        <w:rPr>
          <w:rtl w:val="0"/>
        </w:rPr>
        <w:t xml:space="preserve"> (for God's will to be done on earth).</w:t>
      </w:r>
    </w:p>
    <w:p w:rsidR="00000000" w:rsidDel="00000000" w:rsidP="00000000" w:rsidRDefault="00000000" w:rsidRPr="00000000" w14:paraId="00000026">
      <w:pPr>
        <w:numPr>
          <w:ilvl w:val="0"/>
          <w:numId w:val="1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27">
      <w:pPr>
        <w:numPr>
          <w:ilvl w:val="1"/>
          <w:numId w:val="12"/>
        </w:numPr>
        <w:spacing w:after="0" w:afterAutospacing="0" w:before="0" w:beforeAutospacing="0" w:lineRule="auto"/>
        <w:ind w:left="1440" w:hanging="360"/>
      </w:pPr>
      <w:r w:rsidDel="00000000" w:rsidR="00000000" w:rsidRPr="00000000">
        <w:rPr>
          <w:rtl w:val="0"/>
        </w:rPr>
        <w:t xml:space="preserve">​If I'm honest, what do I truly "hunger and thirst" for most days (e.g., success, comfort, approval)? How does that compare to my desire for righteousness?</w:t>
      </w:r>
    </w:p>
    <w:p w:rsidR="00000000" w:rsidDel="00000000" w:rsidP="00000000" w:rsidRDefault="00000000" w:rsidRPr="00000000" w14:paraId="00000028">
      <w:pPr>
        <w:numPr>
          <w:ilvl w:val="1"/>
          <w:numId w:val="12"/>
        </w:numPr>
        <w:spacing w:after="0" w:afterAutospacing="0" w:before="0" w:beforeAutospacing="0" w:lineRule="auto"/>
        <w:ind w:left="1440" w:hanging="360"/>
      </w:pPr>
      <w:r w:rsidDel="00000000" w:rsidR="00000000" w:rsidRPr="00000000">
        <w:rPr>
          <w:rtl w:val="0"/>
        </w:rPr>
        <w:t xml:space="preserve">​How can I cultivate a deeper spiritual appetite for the things of God?</w:t>
      </w:r>
    </w:p>
    <w:p w:rsidR="00000000" w:rsidDel="00000000" w:rsidP="00000000" w:rsidRDefault="00000000" w:rsidRPr="00000000" w14:paraId="00000029">
      <w:pPr>
        <w:numPr>
          <w:ilvl w:val="0"/>
          <w:numId w:val="1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Pick one area where you want to grow in holiness (e.g., patience, purity of thought, generosity). Turn this desire into a simple, repeated prayer throughout the day: "Lord, make me hunger and thirst for righteousness in this area."</w:t>
      </w:r>
    </w:p>
    <w:p w:rsidR="00000000" w:rsidDel="00000000" w:rsidP="00000000" w:rsidRDefault="00000000" w:rsidRPr="00000000" w14:paraId="0000002A">
      <w:pPr>
        <w:numPr>
          <w:ilvl w:val="0"/>
          <w:numId w:val="1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2B">
      <w:pPr>
        <w:numPr>
          <w:ilvl w:val="1"/>
          <w:numId w:val="12"/>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"Righteousness" is </w:t>
      </w:r>
      <w:r w:rsidDel="00000000" w:rsidR="00000000" w:rsidRPr="00000000">
        <w:rPr>
          <w:b w:val="1"/>
          <w:i w:val="1"/>
          <w:rtl w:val="0"/>
        </w:rPr>
        <w:t xml:space="preserve">dikaiosynē</w:t>
      </w:r>
      <w:r w:rsidDel="00000000" w:rsidR="00000000" w:rsidRPr="00000000">
        <w:rPr>
          <w:rtl w:val="0"/>
        </w:rPr>
        <w:t xml:space="preserve"> (δικαιοσύνη). This is a rich word in the Bible that carries the dual meaning of personal ethical conduct (being a good person) and restorative justice (making wrong things right in the world). The truly blessed person craves both. The verbs "hunger" and "thirst" are present participles in Greek, indicating a continuous, ongoing state.</w:t>
      </w:r>
    </w:p>
    <w:p w:rsidR="00000000" w:rsidDel="00000000" w:rsidP="00000000" w:rsidRDefault="00000000" w:rsidRPr="00000000" w14:paraId="0000002C">
      <w:pPr>
        <w:pStyle w:val="Heading3"/>
        <w:keepNext w:val="0"/>
        <w:keepLines w:val="0"/>
        <w:spacing w:before="280" w:lineRule="auto"/>
        <w:rPr>
          <w:b w:val="1"/>
          <w:color w:val="000000"/>
          <w:sz w:val="26"/>
          <w:szCs w:val="26"/>
        </w:rPr>
      </w:pPr>
      <w:bookmarkStart w:colFirst="0" w:colLast="0" w:name="_udfr5duqbapk" w:id="7"/>
      <w:bookmarkEnd w:id="7"/>
      <w:r w:rsidDel="00000000" w:rsidR="00000000" w:rsidRPr="00000000">
        <w:rPr>
          <w:b w:val="1"/>
          <w:color w:val="000000"/>
          <w:sz w:val="26"/>
          <w:szCs w:val="26"/>
          <w:rtl w:val="0"/>
        </w:rPr>
        <w:t xml:space="preserve">​Day 5: Receiving by Giving</w:t>
      </w:r>
    </w:p>
    <w:p w:rsidR="00000000" w:rsidDel="00000000" w:rsidP="00000000" w:rsidRDefault="00000000" w:rsidRPr="00000000" w14:paraId="0000002D">
      <w:pPr>
        <w:numPr>
          <w:ilvl w:val="0"/>
          <w:numId w:val="10"/>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the merciful, for they shall receive mercy." (Matthew 5:7)</w:t>
      </w:r>
    </w:p>
    <w:p w:rsidR="00000000" w:rsidDel="00000000" w:rsidP="00000000" w:rsidRDefault="00000000" w:rsidRPr="00000000" w14:paraId="0000002E">
      <w:pPr>
        <w:numPr>
          <w:ilvl w:val="0"/>
          <w:numId w:val="10"/>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Mercy is </w:t>
      </w:r>
      <w:r w:rsidDel="00000000" w:rsidR="00000000" w:rsidRPr="00000000">
        <w:rPr>
          <w:b w:val="1"/>
          <w:rtl w:val="0"/>
        </w:rPr>
        <w:t xml:space="preserve">active compassion</w:t>
      </w:r>
      <w:r w:rsidDel="00000000" w:rsidR="00000000" w:rsidRPr="00000000">
        <w:rPr>
          <w:rtl w:val="0"/>
        </w:rPr>
        <w:t xml:space="preserve">. It involves feeling another's pain and taking steps to alleviate it. A huge component of mercy is forgiveness—extending grace to those who have wronged us. We show mercy not as a transaction to </w:t>
      </w:r>
      <w:r w:rsidDel="00000000" w:rsidR="00000000" w:rsidRPr="00000000">
        <w:rPr>
          <w:i w:val="1"/>
          <w:rtl w:val="0"/>
        </w:rPr>
        <w:t xml:space="preserve">earn</w:t>
      </w:r>
      <w:r w:rsidDel="00000000" w:rsidR="00000000" w:rsidRPr="00000000">
        <w:rPr>
          <w:rtl w:val="0"/>
        </w:rPr>
        <w:t xml:space="preserve"> God's mercy, but as a grateful response </w:t>
      </w:r>
      <w:r w:rsidDel="00000000" w:rsidR="00000000" w:rsidRPr="00000000">
        <w:rPr>
          <w:i w:val="1"/>
          <w:rtl w:val="0"/>
        </w:rPr>
        <w:t xml:space="preserve">because</w:t>
      </w:r>
      <w:r w:rsidDel="00000000" w:rsidR="00000000" w:rsidRPr="00000000">
        <w:rPr>
          <w:rtl w:val="0"/>
        </w:rPr>
        <w:t xml:space="preserve"> we have already received immeasurable mercy from Him.</w:t>
      </w:r>
    </w:p>
    <w:p w:rsidR="00000000" w:rsidDel="00000000" w:rsidP="00000000" w:rsidRDefault="00000000" w:rsidRPr="00000000" w14:paraId="0000002F">
      <w:pPr>
        <w:numPr>
          <w:ilvl w:val="0"/>
          <w:numId w:val="10"/>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30">
      <w:pPr>
        <w:numPr>
          <w:ilvl w:val="1"/>
          <w:numId w:val="10"/>
        </w:numPr>
        <w:spacing w:after="0" w:afterAutospacing="0" w:before="0" w:beforeAutospacing="0" w:lineRule="auto"/>
        <w:ind w:left="1440" w:hanging="360"/>
      </w:pPr>
      <w:r w:rsidDel="00000000" w:rsidR="00000000" w:rsidRPr="00000000">
        <w:rPr>
          <w:rtl w:val="0"/>
        </w:rPr>
        <w:t xml:space="preserve">​Is there someone in my life I am withholding forgiveness from? What is stopping me?</w:t>
      </w:r>
    </w:p>
    <w:p w:rsidR="00000000" w:rsidDel="00000000" w:rsidP="00000000" w:rsidRDefault="00000000" w:rsidRPr="00000000" w14:paraId="00000031">
      <w:pPr>
        <w:numPr>
          <w:ilvl w:val="1"/>
          <w:numId w:val="10"/>
        </w:numPr>
        <w:spacing w:after="0" w:afterAutospacing="0" w:before="0" w:beforeAutospacing="0" w:lineRule="auto"/>
        <w:ind w:left="1440" w:hanging="360"/>
      </w:pPr>
      <w:r w:rsidDel="00000000" w:rsidR="00000000" w:rsidRPr="00000000">
        <w:rPr>
          <w:rtl w:val="0"/>
        </w:rPr>
        <w:t xml:space="preserve">​Who around me is in need of a practical act of mercy (a listening ear, help with a task, a word of encouragement)?</w:t>
      </w:r>
    </w:p>
    <w:p w:rsidR="00000000" w:rsidDel="00000000" w:rsidP="00000000" w:rsidRDefault="00000000" w:rsidRPr="00000000" w14:paraId="00000032">
      <w:pPr>
        <w:numPr>
          <w:ilvl w:val="0"/>
          <w:numId w:val="10"/>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Extend mercy to someone who doesn't necessarily "deserve" it. This could be giving the benefit of the doubt to a frustrating coworker, patiently listening to a complaining family member, or finally letting go of an old grudge.</w:t>
      </w:r>
    </w:p>
    <w:p w:rsidR="00000000" w:rsidDel="00000000" w:rsidP="00000000" w:rsidRDefault="00000000" w:rsidRPr="00000000" w14:paraId="00000033">
      <w:pPr>
        <w:numPr>
          <w:ilvl w:val="0"/>
          <w:numId w:val="10"/>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34">
      <w:pPr>
        <w:numPr>
          <w:ilvl w:val="1"/>
          <w:numId w:val="10"/>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The word for "merciful" is </w:t>
      </w:r>
      <w:r w:rsidDel="00000000" w:rsidR="00000000" w:rsidRPr="00000000">
        <w:rPr>
          <w:b w:val="1"/>
          <w:i w:val="1"/>
          <w:rtl w:val="0"/>
        </w:rPr>
        <w:t xml:space="preserve">eleēmones</w:t>
      </w:r>
      <w:r w:rsidDel="00000000" w:rsidR="00000000" w:rsidRPr="00000000">
        <w:rPr>
          <w:rtl w:val="0"/>
        </w:rPr>
        <w:t xml:space="preserve"> (ἐλεήμονες). This is connected to the great Old Testament concept of </w:t>
      </w:r>
      <w:r w:rsidDel="00000000" w:rsidR="00000000" w:rsidRPr="00000000">
        <w:rPr>
          <w:b w:val="1"/>
          <w:i w:val="1"/>
          <w:rtl w:val="0"/>
        </w:rPr>
        <w:t xml:space="preserve">hesed</w:t>
      </w:r>
      <w:r w:rsidDel="00000000" w:rsidR="00000000" w:rsidRPr="00000000">
        <w:rPr>
          <w:rtl w:val="0"/>
        </w:rPr>
        <w:t xml:space="preserve">, which combines mercy, steadfast love, and covenant faithfulness. It is a loyal love that acts for the good of another, even when they are undeserving.</w:t>
      </w:r>
    </w:p>
    <w:p w:rsidR="00000000" w:rsidDel="00000000" w:rsidP="00000000" w:rsidRDefault="00000000" w:rsidRPr="00000000" w14:paraId="00000035">
      <w:pPr>
        <w:pStyle w:val="Heading3"/>
        <w:keepNext w:val="0"/>
        <w:keepLines w:val="0"/>
        <w:spacing w:before="280" w:lineRule="auto"/>
        <w:rPr>
          <w:b w:val="1"/>
          <w:color w:val="000000"/>
          <w:sz w:val="26"/>
          <w:szCs w:val="26"/>
        </w:rPr>
      </w:pPr>
      <w:bookmarkStart w:colFirst="0" w:colLast="0" w:name="_5mpr9juvyqe1" w:id="8"/>
      <w:bookmarkEnd w:id="8"/>
      <w:r w:rsidDel="00000000" w:rsidR="00000000" w:rsidRPr="00000000">
        <w:rPr>
          <w:b w:val="1"/>
          <w:color w:val="000000"/>
          <w:sz w:val="26"/>
          <w:szCs w:val="26"/>
          <w:rtl w:val="0"/>
        </w:rPr>
        <w:t xml:space="preserve">​Day 6: An Undivided Heart</w:t>
      </w:r>
    </w:p>
    <w:p w:rsidR="00000000" w:rsidDel="00000000" w:rsidP="00000000" w:rsidRDefault="00000000" w:rsidRPr="00000000" w14:paraId="00000036">
      <w:pPr>
        <w:numPr>
          <w:ilvl w:val="0"/>
          <w:numId w:val="1"/>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the pure in heart, for they shall see God." (Matthew 5:8)</w:t>
      </w:r>
    </w:p>
    <w:p w:rsidR="00000000" w:rsidDel="00000000" w:rsidP="00000000" w:rsidRDefault="00000000" w:rsidRPr="00000000" w14:paraId="00000037">
      <w:pPr>
        <w:numPr>
          <w:ilvl w:val="0"/>
          <w:numId w:val="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Purity of heart means having </w:t>
      </w:r>
      <w:r w:rsidDel="00000000" w:rsidR="00000000" w:rsidRPr="00000000">
        <w:rPr>
          <w:b w:val="1"/>
          <w:rtl w:val="0"/>
        </w:rPr>
        <w:t xml:space="preserve">inner integrity</w:t>
      </w:r>
      <w:r w:rsidDel="00000000" w:rsidR="00000000" w:rsidRPr="00000000">
        <w:rPr>
          <w:rtl w:val="0"/>
        </w:rPr>
        <w:t xml:space="preserve"> and an undivided devotion to God. It's when your motives are as pure as your actions. A pure heart is a single-focused heart, free from the duplicity of trying to serve both God and something else (like money, reputation, or power).</w:t>
      </w:r>
    </w:p>
    <w:p w:rsidR="00000000" w:rsidDel="00000000" w:rsidP="00000000" w:rsidRDefault="00000000" w:rsidRPr="00000000" w14:paraId="00000038">
      <w:pPr>
        <w:numPr>
          <w:ilvl w:val="0"/>
          <w:numId w:val="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39">
      <w:pPr>
        <w:numPr>
          <w:ilvl w:val="1"/>
          <w:numId w:val="1"/>
        </w:numPr>
        <w:spacing w:after="0" w:afterAutospacing="0" w:before="0" w:beforeAutospacing="0" w:lineRule="auto"/>
        <w:ind w:left="1440" w:hanging="360"/>
      </w:pPr>
      <w:r w:rsidDel="00000000" w:rsidR="00000000" w:rsidRPr="00000000">
        <w:rPr>
          <w:rtl w:val="0"/>
        </w:rPr>
        <w:t xml:space="preserve">​Do I sometimes do the "right" thing for the wrong reason (e.g., to be noticed by others or to feel good about myself)?</w:t>
      </w:r>
    </w:p>
    <w:p w:rsidR="00000000" w:rsidDel="00000000" w:rsidP="00000000" w:rsidRDefault="00000000" w:rsidRPr="00000000" w14:paraId="0000003A">
      <w:pPr>
        <w:numPr>
          <w:ilvl w:val="1"/>
          <w:numId w:val="1"/>
        </w:numPr>
        <w:spacing w:after="0" w:afterAutospacing="0" w:before="0" w:beforeAutospacing="0" w:lineRule="auto"/>
        <w:ind w:left="1440" w:hanging="360"/>
      </w:pPr>
      <w:r w:rsidDel="00000000" w:rsidR="00000000" w:rsidRPr="00000000">
        <w:rPr>
          <w:rtl w:val="0"/>
        </w:rPr>
        <w:t xml:space="preserve">​What "idols" or lesser loves compete with God for my heart's primary devotion?</w:t>
      </w:r>
    </w:p>
    <w:p w:rsidR="00000000" w:rsidDel="00000000" w:rsidP="00000000" w:rsidRDefault="00000000" w:rsidRPr="00000000" w14:paraId="0000003B">
      <w:pPr>
        <w:numPr>
          <w:ilvl w:val="0"/>
          <w:numId w:val="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Perform a "motive check" today. Before you do something for someone or for the church, pause and ask yourself, "Am I doing this for an audience of one—for God alone?" Try to do one helpful task completely in secret, where only God sees.</w:t>
      </w:r>
    </w:p>
    <w:p w:rsidR="00000000" w:rsidDel="00000000" w:rsidP="00000000" w:rsidRDefault="00000000" w:rsidRPr="00000000" w14:paraId="0000003C">
      <w:pPr>
        <w:numPr>
          <w:ilvl w:val="0"/>
          <w:numId w:val="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3D">
      <w:pPr>
        <w:numPr>
          <w:ilvl w:val="1"/>
          <w:numId w:val="1"/>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"Pure" is </w:t>
      </w:r>
      <w:r w:rsidDel="00000000" w:rsidR="00000000" w:rsidRPr="00000000">
        <w:rPr>
          <w:b w:val="1"/>
          <w:i w:val="1"/>
          <w:rtl w:val="0"/>
        </w:rPr>
        <w:t xml:space="preserve">katharos</w:t>
      </w:r>
      <w:r w:rsidDel="00000000" w:rsidR="00000000" w:rsidRPr="00000000">
        <w:rPr>
          <w:rtl w:val="0"/>
        </w:rPr>
        <w:t xml:space="preserve"> (καθαρός), from which we get the word "catharsis." It means clean, unmixed, and unadulterated. The "heart" (</w:t>
      </w:r>
      <w:r w:rsidDel="00000000" w:rsidR="00000000" w:rsidRPr="00000000">
        <w:rPr>
          <w:b w:val="1"/>
          <w:i w:val="1"/>
          <w:rtl w:val="0"/>
        </w:rPr>
        <w:t xml:space="preserve">kardia</w:t>
      </w:r>
      <w:r w:rsidDel="00000000" w:rsidR="00000000" w:rsidRPr="00000000">
        <w:rPr>
          <w:rtl w:val="0"/>
        </w:rPr>
        <w:t xml:space="preserve">) in Hebrew thought was not just the seat of emotion, but the center of one's entire being—including will, thoughts, and conscience.</w:t>
      </w:r>
    </w:p>
    <w:p w:rsidR="00000000" w:rsidDel="00000000" w:rsidP="00000000" w:rsidRDefault="00000000" w:rsidRPr="00000000" w14:paraId="0000003E">
      <w:pPr>
        <w:numPr>
          <w:ilvl w:val="1"/>
          <w:numId w:val="1"/>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The promise to "see God" directly echoes Psalm 24:3-4, "Who may ascend the mountain of the Lord? ... The one who has clean hands and a pure heart." To a Jewish person, seeing God was the ultimate goal and the most intimate form of fellowship possible.</w:t>
      </w:r>
    </w:p>
    <w:p w:rsidR="00000000" w:rsidDel="00000000" w:rsidP="00000000" w:rsidRDefault="00000000" w:rsidRPr="00000000" w14:paraId="0000003F">
      <w:pPr>
        <w:pStyle w:val="Heading3"/>
        <w:keepNext w:val="0"/>
        <w:keepLines w:val="0"/>
        <w:spacing w:before="280" w:lineRule="auto"/>
        <w:rPr>
          <w:b w:val="1"/>
          <w:color w:val="000000"/>
          <w:sz w:val="26"/>
          <w:szCs w:val="26"/>
        </w:rPr>
      </w:pPr>
      <w:bookmarkStart w:colFirst="0" w:colLast="0" w:name="_2npdq7rt1qzh" w:id="9"/>
      <w:bookmarkEnd w:id="9"/>
      <w:r w:rsidDel="00000000" w:rsidR="00000000" w:rsidRPr="00000000">
        <w:rPr>
          <w:b w:val="1"/>
          <w:color w:val="000000"/>
          <w:sz w:val="26"/>
          <w:szCs w:val="26"/>
          <w:rtl w:val="0"/>
        </w:rPr>
        <w:t xml:space="preserve">​Day 7: Waging Peace</w:t>
      </w:r>
    </w:p>
    <w:p w:rsidR="00000000" w:rsidDel="00000000" w:rsidP="00000000" w:rsidRDefault="00000000" w:rsidRPr="00000000" w14:paraId="00000040">
      <w:pPr>
        <w:numPr>
          <w:ilvl w:val="0"/>
          <w:numId w:val="7"/>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the peacemakers, for they shall be called sons of God." (Matthew 5:9)</w:t>
      </w:r>
    </w:p>
    <w:p w:rsidR="00000000" w:rsidDel="00000000" w:rsidP="00000000" w:rsidRDefault="00000000" w:rsidRPr="00000000" w14:paraId="00000041">
      <w:pPr>
        <w:numPr>
          <w:ilvl w:val="0"/>
          <w:numId w:val="7"/>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This is more than being a peace-</w:t>
      </w:r>
      <w:r w:rsidDel="00000000" w:rsidR="00000000" w:rsidRPr="00000000">
        <w:rPr>
          <w:i w:val="1"/>
          <w:rtl w:val="0"/>
        </w:rPr>
        <w:t xml:space="preserve">lover</w:t>
      </w:r>
      <w:r w:rsidDel="00000000" w:rsidR="00000000" w:rsidRPr="00000000">
        <w:rPr>
          <w:rtl w:val="0"/>
        </w:rPr>
        <w:t xml:space="preserve"> who avoids conflict. A peace-</w:t>
      </w:r>
      <w:r w:rsidDel="00000000" w:rsidR="00000000" w:rsidRPr="00000000">
        <w:rPr>
          <w:i w:val="1"/>
          <w:rtl w:val="0"/>
        </w:rPr>
        <w:t xml:space="preserve">maker</w:t>
      </w:r>
      <w:r w:rsidDel="00000000" w:rsidR="00000000" w:rsidRPr="00000000">
        <w:rPr>
          <w:rtl w:val="0"/>
        </w:rPr>
        <w:t xml:space="preserve"> is someone who </w:t>
      </w:r>
      <w:r w:rsidDel="00000000" w:rsidR="00000000" w:rsidRPr="00000000">
        <w:rPr>
          <w:b w:val="1"/>
          <w:rtl w:val="0"/>
        </w:rPr>
        <w:t xml:space="preserve">actively steps into situations of strife</w:t>
      </w:r>
      <w:r w:rsidDel="00000000" w:rsidR="00000000" w:rsidRPr="00000000">
        <w:rPr>
          <w:rtl w:val="0"/>
        </w:rPr>
        <w:t xml:space="preserve"> to bring about reconciliation and wholeness. They work to mend broken relationships between people and, most importantly, help reconcile people to God through the good news of Jesus.</w:t>
      </w:r>
    </w:p>
    <w:p w:rsidR="00000000" w:rsidDel="00000000" w:rsidP="00000000" w:rsidRDefault="00000000" w:rsidRPr="00000000" w14:paraId="00000042">
      <w:pPr>
        <w:numPr>
          <w:ilvl w:val="0"/>
          <w:numId w:val="7"/>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43">
      <w:pPr>
        <w:numPr>
          <w:ilvl w:val="1"/>
          <w:numId w:val="7"/>
        </w:numPr>
        <w:spacing w:after="0" w:afterAutospacing="0" w:before="0" w:beforeAutospacing="0" w:lineRule="auto"/>
        <w:ind w:left="1440" w:hanging="360"/>
      </w:pPr>
      <w:r w:rsidDel="00000000" w:rsidR="00000000" w:rsidRPr="00000000">
        <w:rPr>
          <w:rtl w:val="0"/>
        </w:rPr>
        <w:t xml:space="preserve">​In my relationships, am I more likely to stir up drama (through gossip, complaining) or to calm it down?</w:t>
      </w:r>
    </w:p>
    <w:p w:rsidR="00000000" w:rsidDel="00000000" w:rsidP="00000000" w:rsidRDefault="00000000" w:rsidRPr="00000000" w14:paraId="00000044">
      <w:pPr>
        <w:numPr>
          <w:ilvl w:val="1"/>
          <w:numId w:val="7"/>
        </w:numPr>
        <w:spacing w:after="0" w:afterAutospacing="0" w:before="0" w:beforeAutospacing="0" w:lineRule="auto"/>
        <w:ind w:left="1440" w:hanging="360"/>
      </w:pPr>
      <w:r w:rsidDel="00000000" w:rsidR="00000000" w:rsidRPr="00000000">
        <w:rPr>
          <w:rtl w:val="0"/>
        </w:rPr>
        <w:t xml:space="preserve">​Where in my family, church, or community is there a conflict where I could be an agent of reconciliation?</w:t>
      </w:r>
    </w:p>
    <w:p w:rsidR="00000000" w:rsidDel="00000000" w:rsidP="00000000" w:rsidRDefault="00000000" w:rsidRPr="00000000" w14:paraId="00000045">
      <w:pPr>
        <w:numPr>
          <w:ilvl w:val="0"/>
          <w:numId w:val="7"/>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Actively make peace. This might mean refusing to participate in a negative conversation about someone. It could mean calling two friends who are at odds and encouraging them toward forgiveness. Or it could be as simple as apologizing first in a disagreement.</w:t>
      </w:r>
    </w:p>
    <w:p w:rsidR="00000000" w:rsidDel="00000000" w:rsidP="00000000" w:rsidRDefault="00000000" w:rsidRPr="00000000" w14:paraId="00000046">
      <w:pPr>
        <w:numPr>
          <w:ilvl w:val="0"/>
          <w:numId w:val="7"/>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47">
      <w:pPr>
        <w:numPr>
          <w:ilvl w:val="1"/>
          <w:numId w:val="7"/>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"Peacemaker" is </w:t>
      </w:r>
      <w:r w:rsidDel="00000000" w:rsidR="00000000" w:rsidRPr="00000000">
        <w:rPr>
          <w:b w:val="1"/>
          <w:i w:val="1"/>
          <w:rtl w:val="0"/>
        </w:rPr>
        <w:t xml:space="preserve">eirēnopoios</w:t>
      </w:r>
      <w:r w:rsidDel="00000000" w:rsidR="00000000" w:rsidRPr="00000000">
        <w:rPr>
          <w:rtl w:val="0"/>
        </w:rPr>
        <w:t xml:space="preserve"> (εἰρηνοποιός), a compound of </w:t>
      </w:r>
      <w:r w:rsidDel="00000000" w:rsidR="00000000" w:rsidRPr="00000000">
        <w:rPr>
          <w:b w:val="1"/>
          <w:i w:val="1"/>
          <w:rtl w:val="0"/>
        </w:rPr>
        <w:t xml:space="preserve">eirēnē</w:t>
      </w:r>
      <w:r w:rsidDel="00000000" w:rsidR="00000000" w:rsidRPr="00000000">
        <w:rPr>
          <w:rtl w:val="0"/>
        </w:rPr>
        <w:t xml:space="preserve"> (peace) and </w:t>
      </w:r>
      <w:r w:rsidDel="00000000" w:rsidR="00000000" w:rsidRPr="00000000">
        <w:rPr>
          <w:b w:val="1"/>
          <w:i w:val="1"/>
          <w:rtl w:val="0"/>
        </w:rPr>
        <w:t xml:space="preserve">poieō</w:t>
      </w:r>
      <w:r w:rsidDel="00000000" w:rsidR="00000000" w:rsidRPr="00000000">
        <w:rPr>
          <w:rtl w:val="0"/>
        </w:rPr>
        <w:t xml:space="preserve"> (to make or do). The peace it refers to is like the Hebrew concept of </w:t>
      </w:r>
      <w:r w:rsidDel="00000000" w:rsidR="00000000" w:rsidRPr="00000000">
        <w:rPr>
          <w:b w:val="1"/>
          <w:i w:val="1"/>
          <w:rtl w:val="0"/>
        </w:rPr>
        <w:t xml:space="preserve">shalom</w:t>
      </w:r>
      <w:r w:rsidDel="00000000" w:rsidR="00000000" w:rsidRPr="00000000">
        <w:rPr>
          <w:rtl w:val="0"/>
        </w:rPr>
        <w:t xml:space="preserve">, which means more than the absence of conflict; it means complete well-being, wholeness, and flourishing.</w:t>
      </w:r>
    </w:p>
    <w:p w:rsidR="00000000" w:rsidDel="00000000" w:rsidP="00000000" w:rsidRDefault="00000000" w:rsidRPr="00000000" w14:paraId="00000048">
      <w:pPr>
        <w:numPr>
          <w:ilvl w:val="1"/>
          <w:numId w:val="7"/>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The title "son of God" was one of immense honor, often associated with Israel's king or the Messiah. By saying peacemakers will be called sons of God, Jesus is saying that when we actively create peace and reconciliation, we are reflecting the very character and work of our Father in heaven.</w:t>
      </w:r>
    </w:p>
    <w:p w:rsidR="00000000" w:rsidDel="00000000" w:rsidP="00000000" w:rsidRDefault="00000000" w:rsidRPr="00000000" w14:paraId="00000049">
      <w:pPr>
        <w:pStyle w:val="Heading3"/>
        <w:keepNext w:val="0"/>
        <w:keepLines w:val="0"/>
        <w:spacing w:before="280" w:lineRule="auto"/>
        <w:rPr>
          <w:b w:val="1"/>
          <w:color w:val="000000"/>
          <w:sz w:val="26"/>
          <w:szCs w:val="26"/>
        </w:rPr>
      </w:pPr>
      <w:bookmarkStart w:colFirst="0" w:colLast="0" w:name="_x5t2q9vlur1y" w:id="10"/>
      <w:bookmarkEnd w:id="10"/>
      <w:r w:rsidDel="00000000" w:rsidR="00000000" w:rsidRPr="00000000">
        <w:rPr>
          <w:b w:val="1"/>
          <w:color w:val="000000"/>
          <w:sz w:val="26"/>
          <w:szCs w:val="26"/>
          <w:rtl w:val="0"/>
        </w:rPr>
        <w:t xml:space="preserve">​Day 8: The Cost and the Joy</w:t>
      </w:r>
    </w:p>
    <w:p w:rsidR="00000000" w:rsidDel="00000000" w:rsidP="00000000" w:rsidRDefault="00000000" w:rsidRPr="00000000" w14:paraId="0000004A">
      <w:pPr>
        <w:numPr>
          <w:ilvl w:val="0"/>
          <w:numId w:val="9"/>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"Blessed are those who are persecuted for righteousness' sake... Blessed are you when others revile you and persecute you... Rejoice and be glad, for your reward is great in heaven..." (Matthew 5:10-12)</w:t>
      </w:r>
    </w:p>
    <w:p w:rsidR="00000000" w:rsidDel="00000000" w:rsidP="00000000" w:rsidRDefault="00000000" w:rsidRPr="00000000" w14:paraId="0000004B">
      <w:pPr>
        <w:numPr>
          <w:ilvl w:val="0"/>
          <w:numId w:val="9"/>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Meaning:</w:t>
      </w:r>
      <w:r w:rsidDel="00000000" w:rsidR="00000000" w:rsidRPr="00000000">
        <w:rPr>
          <w:rtl w:val="0"/>
        </w:rPr>
        <w:t xml:space="preserve"> This is the inevitable result of living out the first seven Beatitudes. A life of humility, mercy, and peacemaking will look strange and sometimes threatening to a world that values power and self-interest. The surprising response is not despair, but </w:t>
      </w:r>
      <w:r w:rsidDel="00000000" w:rsidR="00000000" w:rsidRPr="00000000">
        <w:rPr>
          <w:b w:val="1"/>
          <w:rtl w:val="0"/>
        </w:rPr>
        <w:t xml:space="preserve">joy</w:t>
      </w:r>
      <w:r w:rsidDel="00000000" w:rsidR="00000000" w:rsidRPr="00000000">
        <w:rPr>
          <w:rtl w:val="0"/>
        </w:rPr>
        <w:t xml:space="preserve">, knowing you share in a noble history and have an eternal reward.</w:t>
      </w:r>
    </w:p>
    <w:p w:rsidR="00000000" w:rsidDel="00000000" w:rsidP="00000000" w:rsidRDefault="00000000" w:rsidRPr="00000000" w14:paraId="0000004C">
      <w:pPr>
        <w:numPr>
          <w:ilvl w:val="0"/>
          <w:numId w:val="9"/>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4D">
      <w:pPr>
        <w:numPr>
          <w:ilvl w:val="1"/>
          <w:numId w:val="9"/>
        </w:numPr>
        <w:spacing w:after="0" w:afterAutospacing="0" w:before="0" w:beforeAutospacing="0" w:lineRule="auto"/>
        <w:ind w:left="1440" w:hanging="360"/>
      </w:pPr>
      <w:r w:rsidDel="00000000" w:rsidR="00000000" w:rsidRPr="00000000">
        <w:rPr>
          <w:rtl w:val="0"/>
        </w:rPr>
        <w:t xml:space="preserve">​Am I more concerned with being liked by everyone or with being faithful to Christ?</w:t>
      </w:r>
    </w:p>
    <w:p w:rsidR="00000000" w:rsidDel="00000000" w:rsidP="00000000" w:rsidRDefault="00000000" w:rsidRPr="00000000" w14:paraId="0000004E">
      <w:pPr>
        <w:numPr>
          <w:ilvl w:val="1"/>
          <w:numId w:val="9"/>
        </w:numPr>
        <w:spacing w:after="0" w:afterAutospacing="0" w:before="0" w:beforeAutospacing="0" w:lineRule="auto"/>
        <w:ind w:left="1440" w:hanging="360"/>
      </w:pPr>
      <w:r w:rsidDel="00000000" w:rsidR="00000000" w:rsidRPr="00000000">
        <w:rPr>
          <w:rtl w:val="0"/>
        </w:rPr>
        <w:t xml:space="preserve">​How does the promise of a "great reward in heaven" change my perspective on earthly suffering or social rejection?</w:t>
      </w:r>
    </w:p>
    <w:p w:rsidR="00000000" w:rsidDel="00000000" w:rsidP="00000000" w:rsidRDefault="00000000" w:rsidRPr="00000000" w14:paraId="0000004F">
      <w:pPr>
        <w:numPr>
          <w:ilvl w:val="0"/>
          <w:numId w:val="9"/>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Pray for the persecuted church. Visit a site like Voice of the Martyrs or Open Doors and read one story of a believer who is suffering for their faith. Pray for them by name, and then thank God for the privilege of sharing in the name of Christ.</w:t>
      </w:r>
    </w:p>
    <w:p w:rsidR="00000000" w:rsidDel="00000000" w:rsidP="00000000" w:rsidRDefault="00000000" w:rsidRPr="00000000" w14:paraId="00000050">
      <w:pPr>
        <w:numPr>
          <w:ilvl w:val="0"/>
          <w:numId w:val="9"/>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p>
    <w:p w:rsidR="00000000" w:rsidDel="00000000" w:rsidP="00000000" w:rsidRDefault="00000000" w:rsidRPr="00000000" w14:paraId="00000051">
      <w:pPr>
        <w:numPr>
          <w:ilvl w:val="1"/>
          <w:numId w:val="9"/>
        </w:numPr>
        <w:spacing w:after="0" w:afterAutospacing="0" w:before="0" w:beforeAutospacing="0" w:lineRule="auto"/>
        <w:ind w:left="1440" w:hanging="360"/>
      </w:pPr>
      <w:r w:rsidDel="00000000" w:rsidR="00000000" w:rsidRPr="00000000">
        <w:rPr>
          <w:rtl w:val="0"/>
        </w:rPr>
        <w:t xml:space="preserve">​</w:t>
      </w:r>
      <w:r w:rsidDel="00000000" w:rsidR="00000000" w:rsidRPr="00000000">
        <w:rPr>
          <w:b w:val="1"/>
          <w:rtl w:val="0"/>
        </w:rPr>
        <w:t xml:space="preserve">Original Language:</w:t>
      </w:r>
      <w:r w:rsidDel="00000000" w:rsidR="00000000" w:rsidRPr="00000000">
        <w:rPr>
          <w:rtl w:val="0"/>
        </w:rPr>
        <w:t xml:space="preserve"> To "persecute" is </w:t>
      </w:r>
      <w:r w:rsidDel="00000000" w:rsidR="00000000" w:rsidRPr="00000000">
        <w:rPr>
          <w:b w:val="1"/>
          <w:i w:val="1"/>
          <w:rtl w:val="0"/>
        </w:rPr>
        <w:t xml:space="preserve">diōkō</w:t>
      </w:r>
      <w:r w:rsidDel="00000000" w:rsidR="00000000" w:rsidRPr="00000000">
        <w:rPr>
          <w:rtl w:val="0"/>
        </w:rPr>
        <w:t xml:space="preserve"> (διώκω), which literally means "to hunt or pursue." It paints a vivid picture of being actively chased down.</w:t>
      </w:r>
    </w:p>
    <w:p w:rsidR="00000000" w:rsidDel="00000000" w:rsidP="00000000" w:rsidRDefault="00000000" w:rsidRPr="00000000" w14:paraId="00000052">
      <w:pPr>
        <w:numPr>
          <w:ilvl w:val="1"/>
          <w:numId w:val="9"/>
        </w:numPr>
        <w:spacing w:after="240" w:before="0" w:beforeAutospacing="0" w:lineRule="auto"/>
        <w:ind w:left="1440" w:hanging="360"/>
      </w:pPr>
      <w:r w:rsidDel="00000000" w:rsidR="00000000" w:rsidRPr="00000000">
        <w:rPr>
          <w:rtl w:val="0"/>
        </w:rPr>
        <w:t xml:space="preserve">​</w:t>
      </w:r>
      <w:r w:rsidDel="00000000" w:rsidR="00000000" w:rsidRPr="00000000">
        <w:rPr>
          <w:b w:val="1"/>
          <w:rtl w:val="0"/>
        </w:rPr>
        <w:t xml:space="preserve">Historical Context:</w:t>
      </w:r>
      <w:r w:rsidDel="00000000" w:rsidR="00000000" w:rsidRPr="00000000">
        <w:rPr>
          <w:rtl w:val="0"/>
        </w:rPr>
        <w:t xml:space="preserve"> By immediately connecting their suffering to the experience of the "prophets who were before you," Jesus places his followers in a sacred tradition. This would have been a profound encouragement, reframing their persecution not as a sign of failure, but as a badge of honor.</w:t>
      </w:r>
    </w:p>
    <w:p w:rsidR="00000000" w:rsidDel="00000000" w:rsidP="00000000" w:rsidRDefault="00000000" w:rsidRPr="00000000" w14:paraId="00000053">
      <w:pPr>
        <w:pStyle w:val="Heading3"/>
        <w:keepNext w:val="0"/>
        <w:keepLines w:val="0"/>
        <w:spacing w:before="280" w:lineRule="auto"/>
        <w:rPr>
          <w:b w:val="1"/>
          <w:color w:val="000000"/>
          <w:sz w:val="26"/>
          <w:szCs w:val="26"/>
        </w:rPr>
      </w:pPr>
      <w:bookmarkStart w:colFirst="0" w:colLast="0" w:name="_euaspav35jrk" w:id="11"/>
      <w:bookmarkEnd w:id="11"/>
      <w:r w:rsidDel="00000000" w:rsidR="00000000" w:rsidRPr="00000000">
        <w:rPr>
          <w:b w:val="1"/>
          <w:color w:val="000000"/>
          <w:sz w:val="26"/>
          <w:szCs w:val="26"/>
          <w:rtl w:val="0"/>
        </w:rPr>
        <w:t xml:space="preserve">​Day 9: Your Identity and Influence</w:t>
      </w:r>
    </w:p>
    <w:p w:rsidR="00000000" w:rsidDel="00000000" w:rsidP="00000000" w:rsidRDefault="00000000" w:rsidRPr="00000000" w14:paraId="00000054">
      <w:pPr>
        <w:numPr>
          <w:ilvl w:val="0"/>
          <w:numId w:val="2"/>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5:13-16 (Salt and Light)</w:t>
      </w:r>
    </w:p>
    <w:p w:rsidR="00000000" w:rsidDel="00000000" w:rsidP="00000000" w:rsidRDefault="00000000" w:rsidRPr="00000000" w14:paraId="00000055">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Immediately after describing the </w:t>
      </w:r>
      <w:r w:rsidDel="00000000" w:rsidR="00000000" w:rsidRPr="00000000">
        <w:rPr>
          <w:i w:val="1"/>
          <w:rtl w:val="0"/>
        </w:rPr>
        <w:t xml:space="preserve">character</w:t>
      </w:r>
      <w:r w:rsidDel="00000000" w:rsidR="00000000" w:rsidRPr="00000000">
        <w:rPr>
          <w:rtl w:val="0"/>
        </w:rPr>
        <w:t xml:space="preserve"> of his followers, Jesus tells them about their </w:t>
      </w:r>
      <w:r w:rsidDel="00000000" w:rsidR="00000000" w:rsidRPr="00000000">
        <w:rPr>
          <w:i w:val="1"/>
          <w:rtl w:val="0"/>
        </w:rPr>
        <w:t xml:space="preserve">function</w:t>
      </w:r>
      <w:r w:rsidDel="00000000" w:rsidR="00000000" w:rsidRPr="00000000">
        <w:rPr>
          <w:rtl w:val="0"/>
        </w:rPr>
        <w:t xml:space="preserve">. He uses two powerful household metaphors: salt and light. He isn't saying "try to become" salt and light; he is declaring, "you </w:t>
      </w:r>
      <w:r w:rsidDel="00000000" w:rsidR="00000000" w:rsidRPr="00000000">
        <w:rPr>
          <w:b w:val="1"/>
          <w:rtl w:val="0"/>
        </w:rPr>
        <w:t xml:space="preserve">are</w:t>
      </w:r>
      <w:r w:rsidDel="00000000" w:rsidR="00000000" w:rsidRPr="00000000">
        <w:rPr>
          <w:rtl w:val="0"/>
        </w:rPr>
        <w:t xml:space="preserve"> salt and light." Because you possess the character of the Beatitudes, your influence is to preserve, flavor, and illuminate the world around you.</w:t>
      </w:r>
    </w:p>
    <w:p w:rsidR="00000000" w:rsidDel="00000000" w:rsidP="00000000" w:rsidRDefault="00000000" w:rsidRPr="00000000" w14:paraId="00000056">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57">
      <w:pPr>
        <w:numPr>
          <w:ilvl w:val="1"/>
          <w:numId w:val="2"/>
        </w:numPr>
        <w:spacing w:after="0" w:afterAutospacing="0" w:before="0" w:beforeAutospacing="0" w:lineRule="auto"/>
        <w:ind w:left="1440" w:hanging="360"/>
      </w:pPr>
      <w:r w:rsidDel="00000000" w:rsidR="00000000" w:rsidRPr="00000000">
        <w:rPr>
          <w:rtl w:val="0"/>
        </w:rPr>
        <w:t xml:space="preserve">​What does it mean for salt to lose its saltiness in a spiritual sense?</w:t>
      </w:r>
    </w:p>
    <w:p w:rsidR="00000000" w:rsidDel="00000000" w:rsidP="00000000" w:rsidRDefault="00000000" w:rsidRPr="00000000" w14:paraId="00000058">
      <w:pPr>
        <w:numPr>
          <w:ilvl w:val="1"/>
          <w:numId w:val="2"/>
        </w:numPr>
        <w:spacing w:after="0" w:afterAutospacing="0" w:before="0" w:beforeAutospacing="0" w:lineRule="auto"/>
        <w:ind w:left="1440" w:hanging="360"/>
      </w:pPr>
      <w:r w:rsidDel="00000000" w:rsidR="00000000" w:rsidRPr="00000000">
        <w:rPr>
          <w:rtl w:val="0"/>
        </w:rPr>
        <w:t xml:space="preserve">​How can I let my "light" shine in a way that gives glory to God, not to myself?</w:t>
      </w:r>
    </w:p>
    <w:p w:rsidR="00000000" w:rsidDel="00000000" w:rsidP="00000000" w:rsidRDefault="00000000" w:rsidRPr="00000000" w14:paraId="00000059">
      <w:pPr>
        <w:numPr>
          <w:ilvl w:val="1"/>
          <w:numId w:val="2"/>
        </w:numPr>
        <w:spacing w:after="0" w:afterAutospacing="0" w:before="0" w:beforeAutospacing="0" w:lineRule="auto"/>
        <w:ind w:left="1440" w:hanging="360"/>
      </w:pPr>
      <w:r w:rsidDel="00000000" w:rsidR="00000000" w:rsidRPr="00000000">
        <w:rPr>
          <w:rtl w:val="0"/>
        </w:rPr>
        <w:t xml:space="preserve">​Think of one specific environment (work, family, neighborhood). How can I be "salt" and "light" there this week?</w:t>
      </w:r>
    </w:p>
    <w:p w:rsidR="00000000" w:rsidDel="00000000" w:rsidP="00000000" w:rsidRDefault="00000000" w:rsidRPr="00000000" w14:paraId="0000005A">
      <w:pPr>
        <w:numPr>
          <w:ilvl w:val="0"/>
          <w:numId w:val="2"/>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Do one good deed for someone today </w:t>
      </w:r>
      <w:r w:rsidDel="00000000" w:rsidR="00000000" w:rsidRPr="00000000">
        <w:rPr>
          <w:b w:val="1"/>
          <w:rtl w:val="0"/>
        </w:rPr>
        <w:t xml:space="preserve">anonymously</w:t>
      </w:r>
      <w:r w:rsidDel="00000000" w:rsidR="00000000" w:rsidRPr="00000000">
        <w:rPr>
          <w:rtl w:val="0"/>
        </w:rPr>
        <w:t xml:space="preserve">. The goal is for the act to point back to God's goodness, not your own. It could be as simple as paying for the coffee of the person behind you or leaving a generous tip. ☕</w:t>
      </w:r>
    </w:p>
    <w:p w:rsidR="00000000" w:rsidDel="00000000" w:rsidP="00000000" w:rsidRDefault="00000000" w:rsidRPr="00000000" w14:paraId="0000005B">
      <w:pPr>
        <w:numPr>
          <w:ilvl w:val="0"/>
          <w:numId w:val="2"/>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The Greek word for "world" is </w:t>
      </w:r>
      <w:r w:rsidDel="00000000" w:rsidR="00000000" w:rsidRPr="00000000">
        <w:rPr>
          <w:b w:val="1"/>
          <w:i w:val="1"/>
          <w:rtl w:val="0"/>
        </w:rPr>
        <w:t xml:space="preserve">kosmos</w:t>
      </w:r>
      <w:r w:rsidDel="00000000" w:rsidR="00000000" w:rsidRPr="00000000">
        <w:rPr>
          <w:rtl w:val="0"/>
        </w:rPr>
        <w:t xml:space="preserve"> (κόσμος). Here, it refers not just to the physical earth, but to the system of humanity organized apart from God, with its own values and priorities. You are the light </w:t>
      </w:r>
      <w:r w:rsidDel="00000000" w:rsidR="00000000" w:rsidRPr="00000000">
        <w:rPr>
          <w:i w:val="1"/>
          <w:rtl w:val="0"/>
        </w:rPr>
        <w:t xml:space="preserve">to that system</w:t>
      </w:r>
      <w:r w:rsidDel="00000000" w:rsidR="00000000" w:rsidRPr="00000000">
        <w:rPr>
          <w:rtl w:val="0"/>
        </w:rPr>
        <w:t xml:space="preserve">.</w:t>
      </w:r>
    </w:p>
    <w:p w:rsidR="00000000" w:rsidDel="00000000" w:rsidP="00000000" w:rsidRDefault="00000000" w:rsidRPr="00000000" w14:paraId="0000005C">
      <w:pPr>
        <w:pStyle w:val="Heading3"/>
        <w:keepNext w:val="0"/>
        <w:keepLines w:val="0"/>
        <w:spacing w:before="280" w:lineRule="auto"/>
        <w:rPr>
          <w:b w:val="1"/>
          <w:color w:val="000000"/>
          <w:sz w:val="26"/>
          <w:szCs w:val="26"/>
        </w:rPr>
      </w:pPr>
      <w:bookmarkStart w:colFirst="0" w:colLast="0" w:name="_5uufkcmbg666" w:id="12"/>
      <w:bookmarkEnd w:id="12"/>
      <w:r w:rsidDel="00000000" w:rsidR="00000000" w:rsidRPr="00000000">
        <w:rPr>
          <w:b w:val="1"/>
          <w:color w:val="000000"/>
          <w:sz w:val="26"/>
          <w:szCs w:val="26"/>
          <w:rtl w:val="0"/>
        </w:rPr>
        <w:t xml:space="preserve">​Day 10: The Law's True Meaning</w:t>
      </w:r>
    </w:p>
    <w:p w:rsidR="00000000" w:rsidDel="00000000" w:rsidP="00000000" w:rsidRDefault="00000000" w:rsidRPr="00000000" w14:paraId="0000005D">
      <w:pPr>
        <w:numPr>
          <w:ilvl w:val="0"/>
          <w:numId w:val="5"/>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5:17-20 (Fulfilling the Law)</w:t>
      </w:r>
    </w:p>
    <w:p w:rsidR="00000000" w:rsidDel="00000000" w:rsidP="00000000" w:rsidRDefault="00000000" w:rsidRPr="00000000" w14:paraId="0000005E">
      <w:pPr>
        <w:numPr>
          <w:ilvl w:val="0"/>
          <w:numId w:val="5"/>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This is a crucial hinge. Some might have heard the Beatitudes and thought Jesus was a radical who was throwing out the Old Testament. He corrects that head-on. He didn't come to destroy the Law but to </w:t>
      </w:r>
      <w:r w:rsidDel="00000000" w:rsidR="00000000" w:rsidRPr="00000000">
        <w:rPr>
          <w:b w:val="1"/>
          <w:rtl w:val="0"/>
        </w:rPr>
        <w:t xml:space="preserve">fulfill</w:t>
      </w:r>
      <w:r w:rsidDel="00000000" w:rsidR="00000000" w:rsidRPr="00000000">
        <w:rPr>
          <w:rtl w:val="0"/>
        </w:rPr>
        <w:t xml:space="preserve"> it—to bring it to its ultimate intended meaning and purpose. He then sets a stunningly high bar for righteousness.</w:t>
      </w:r>
    </w:p>
    <w:p w:rsidR="00000000" w:rsidDel="00000000" w:rsidP="00000000" w:rsidRDefault="00000000" w:rsidRPr="00000000" w14:paraId="0000005F">
      <w:pPr>
        <w:numPr>
          <w:ilvl w:val="0"/>
          <w:numId w:val="5"/>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60">
      <w:pPr>
        <w:numPr>
          <w:ilvl w:val="1"/>
          <w:numId w:val="5"/>
        </w:numPr>
        <w:spacing w:after="0" w:afterAutospacing="0" w:before="0" w:beforeAutospacing="0" w:lineRule="auto"/>
        <w:ind w:left="1440" w:hanging="360"/>
      </w:pPr>
      <w:r w:rsidDel="00000000" w:rsidR="00000000" w:rsidRPr="00000000">
        <w:rPr>
          <w:rtl w:val="0"/>
        </w:rPr>
        <w:t xml:space="preserve">​What is the difference between "abolishing" something and "fulfilling" it?</w:t>
      </w:r>
    </w:p>
    <w:p w:rsidR="00000000" w:rsidDel="00000000" w:rsidP="00000000" w:rsidRDefault="00000000" w:rsidRPr="00000000" w14:paraId="00000061">
      <w:pPr>
        <w:numPr>
          <w:ilvl w:val="1"/>
          <w:numId w:val="5"/>
        </w:numPr>
        <w:spacing w:after="0" w:afterAutospacing="0" w:before="0" w:beforeAutospacing="0" w:lineRule="auto"/>
        <w:ind w:left="1440" w:hanging="360"/>
      </w:pPr>
      <w:r w:rsidDel="00000000" w:rsidR="00000000" w:rsidRPr="00000000">
        <w:rPr>
          <w:rtl w:val="0"/>
        </w:rPr>
        <w:t xml:space="preserve">​The Pharisees were meticulous rule-followers. What do you think a "righteousness that surpasses" theirs looks like practically?</w:t>
      </w:r>
    </w:p>
    <w:p w:rsidR="00000000" w:rsidDel="00000000" w:rsidP="00000000" w:rsidRDefault="00000000" w:rsidRPr="00000000" w14:paraId="00000062">
      <w:pPr>
        <w:numPr>
          <w:ilvl w:val="1"/>
          <w:numId w:val="5"/>
        </w:numPr>
        <w:spacing w:after="0" w:afterAutospacing="0" w:before="0" w:beforeAutospacing="0" w:lineRule="auto"/>
        <w:ind w:left="1440" w:hanging="360"/>
      </w:pPr>
      <w:r w:rsidDel="00000000" w:rsidR="00000000" w:rsidRPr="00000000">
        <w:rPr>
          <w:rtl w:val="0"/>
        </w:rPr>
        <w:t xml:space="preserve">​Are there areas where I follow the "letter of the law" but miss the "spirit of the law"?</w:t>
      </w:r>
    </w:p>
    <w:p w:rsidR="00000000" w:rsidDel="00000000" w:rsidP="00000000" w:rsidRDefault="00000000" w:rsidRPr="00000000" w14:paraId="00000063">
      <w:pPr>
        <w:numPr>
          <w:ilvl w:val="0"/>
          <w:numId w:val="5"/>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Pick one of God's commands (e.g., "love your neighbor"). Instead of just focusing on not breaking the rule, spend 10 minutes thinking about how you could proactively </w:t>
      </w:r>
      <w:r w:rsidDel="00000000" w:rsidR="00000000" w:rsidRPr="00000000">
        <w:rPr>
          <w:i w:val="1"/>
          <w:rtl w:val="0"/>
        </w:rPr>
        <w:t xml:space="preserve">fulfill</w:t>
      </w:r>
      <w:r w:rsidDel="00000000" w:rsidR="00000000" w:rsidRPr="00000000">
        <w:rPr>
          <w:rtl w:val="0"/>
        </w:rPr>
        <w:t xml:space="preserve"> the heart of that command today.</w:t>
      </w:r>
    </w:p>
    <w:p w:rsidR="00000000" w:rsidDel="00000000" w:rsidP="00000000" w:rsidRDefault="00000000" w:rsidRPr="00000000" w14:paraId="00000064">
      <w:pPr>
        <w:numPr>
          <w:ilvl w:val="0"/>
          <w:numId w:val="5"/>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The word for "fulfill" is </w:t>
      </w:r>
      <w:r w:rsidDel="00000000" w:rsidR="00000000" w:rsidRPr="00000000">
        <w:rPr>
          <w:b w:val="1"/>
          <w:i w:val="1"/>
          <w:rtl w:val="0"/>
        </w:rPr>
        <w:t xml:space="preserve">plēroō</w:t>
      </w:r>
      <w:r w:rsidDel="00000000" w:rsidR="00000000" w:rsidRPr="00000000">
        <w:rPr>
          <w:rtl w:val="0"/>
        </w:rPr>
        <w:t xml:space="preserve"> (πληρόω). It means "to fill up" or "to complete." Jesus is the one who perfectly embodies the Law's requirements and brings its foreshadowing to completion. He doesn't just obey the Law; he is its destination.</w:t>
      </w:r>
    </w:p>
    <w:p w:rsidR="00000000" w:rsidDel="00000000" w:rsidP="00000000" w:rsidRDefault="00000000" w:rsidRPr="00000000" w14:paraId="00000065">
      <w:pPr>
        <w:pStyle w:val="Heading3"/>
        <w:keepNext w:val="0"/>
        <w:keepLines w:val="0"/>
        <w:spacing w:before="280" w:lineRule="auto"/>
        <w:rPr>
          <w:b w:val="1"/>
          <w:color w:val="000000"/>
          <w:sz w:val="26"/>
          <w:szCs w:val="26"/>
        </w:rPr>
      </w:pPr>
      <w:bookmarkStart w:colFirst="0" w:colLast="0" w:name="_w0m2p1ejaem7" w:id="13"/>
      <w:bookmarkEnd w:id="13"/>
      <w:r w:rsidDel="00000000" w:rsidR="00000000" w:rsidRPr="00000000">
        <w:rPr>
          <w:b w:val="1"/>
          <w:color w:val="000000"/>
          <w:sz w:val="26"/>
          <w:szCs w:val="26"/>
          <w:rtl w:val="0"/>
        </w:rPr>
        <w:t xml:space="preserve">​Day 11: Beyond Murder</w:t>
      </w:r>
    </w:p>
    <w:p w:rsidR="00000000" w:rsidDel="00000000" w:rsidP="00000000" w:rsidRDefault="00000000" w:rsidRPr="00000000" w14:paraId="00000066">
      <w:pPr>
        <w:numPr>
          <w:ilvl w:val="0"/>
          <w:numId w:val="4"/>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5:21-26 (Anger and Reconciliation)</w:t>
      </w:r>
    </w:p>
    <w:p w:rsidR="00000000" w:rsidDel="00000000" w:rsidP="00000000" w:rsidRDefault="00000000" w:rsidRPr="00000000" w14:paraId="00000067">
      <w:pPr>
        <w:numPr>
          <w:ilvl w:val="0"/>
          <w:numId w:val="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Jesus now begins a series of six examples: "You have heard that it was said... But I say to you..." He starts with the sixth commandment, "You shall not murder." The religious leaders had reduced this to the physical act. Jesus pushes past the external action to the </w:t>
      </w:r>
      <w:r w:rsidDel="00000000" w:rsidR="00000000" w:rsidRPr="00000000">
        <w:rPr>
          <w:b w:val="1"/>
          <w:rtl w:val="0"/>
        </w:rPr>
        <w:t xml:space="preserve">internal source: the heart</w:t>
      </w:r>
      <w:r w:rsidDel="00000000" w:rsidR="00000000" w:rsidRPr="00000000">
        <w:rPr>
          <w:rtl w:val="0"/>
        </w:rPr>
        <w:t xml:space="preserve">. He reveals that the anger and contempt that </w:t>
      </w:r>
      <w:r w:rsidDel="00000000" w:rsidR="00000000" w:rsidRPr="00000000">
        <w:rPr>
          <w:i w:val="1"/>
          <w:rtl w:val="0"/>
        </w:rPr>
        <w:t xml:space="preserve">lead</w:t>
      </w:r>
      <w:r w:rsidDel="00000000" w:rsidR="00000000" w:rsidRPr="00000000">
        <w:rPr>
          <w:rtl w:val="0"/>
        </w:rPr>
        <w:t xml:space="preserve"> to murder are also sins in God's eyes.</w:t>
      </w:r>
    </w:p>
    <w:p w:rsidR="00000000" w:rsidDel="00000000" w:rsidP="00000000" w:rsidRDefault="00000000" w:rsidRPr="00000000" w14:paraId="00000068">
      <w:pPr>
        <w:numPr>
          <w:ilvl w:val="0"/>
          <w:numId w:val="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69">
      <w:pPr>
        <w:numPr>
          <w:ilvl w:val="1"/>
          <w:numId w:val="4"/>
        </w:numPr>
        <w:spacing w:after="0" w:afterAutospacing="0" w:before="0" w:beforeAutospacing="0" w:lineRule="auto"/>
        <w:ind w:left="1440" w:hanging="360"/>
      </w:pPr>
      <w:r w:rsidDel="00000000" w:rsidR="00000000" w:rsidRPr="00000000">
        <w:rPr>
          <w:rtl w:val="0"/>
        </w:rPr>
        <w:t xml:space="preserve">​Why does Jesus connect anger and insults so closely with the act of murder? What do they have in common at their root?</w:t>
      </w:r>
    </w:p>
    <w:p w:rsidR="00000000" w:rsidDel="00000000" w:rsidP="00000000" w:rsidRDefault="00000000" w:rsidRPr="00000000" w14:paraId="0000006A">
      <w:pPr>
        <w:numPr>
          <w:ilvl w:val="1"/>
          <w:numId w:val="4"/>
        </w:numPr>
        <w:spacing w:after="0" w:afterAutospacing="0" w:before="0" w:beforeAutospacing="0" w:lineRule="auto"/>
        <w:ind w:left="1440" w:hanging="360"/>
      </w:pPr>
      <w:r w:rsidDel="00000000" w:rsidR="00000000" w:rsidRPr="00000000">
        <w:rPr>
          <w:rtl w:val="0"/>
        </w:rPr>
        <w:t xml:space="preserve">​Jesus says to leave your gift at the altar and go be reconciled </w:t>
      </w:r>
      <w:r w:rsidDel="00000000" w:rsidR="00000000" w:rsidRPr="00000000">
        <w:rPr>
          <w:i w:val="1"/>
          <w:rtl w:val="0"/>
        </w:rPr>
        <w:t xml:space="preserve">first</w:t>
      </w:r>
      <w:r w:rsidDel="00000000" w:rsidR="00000000" w:rsidRPr="00000000">
        <w:rPr>
          <w:rtl w:val="0"/>
        </w:rPr>
        <w:t xml:space="preserve">. What does this urgency teach us about the importance God places on relationships?</w:t>
      </w:r>
    </w:p>
    <w:p w:rsidR="00000000" w:rsidDel="00000000" w:rsidP="00000000" w:rsidRDefault="00000000" w:rsidRPr="00000000" w14:paraId="0000006B">
      <w:pPr>
        <w:numPr>
          <w:ilvl w:val="0"/>
          <w:numId w:val="4"/>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If you feel anger rising in you today, pause immediately. Instead of lashing out, turn it into a silent, one-sentence prayer, like "God, help me see this person the way you see them," or "God, bring peace to my heart right now."</w:t>
      </w:r>
    </w:p>
    <w:p w:rsidR="00000000" w:rsidDel="00000000" w:rsidP="00000000" w:rsidRDefault="00000000" w:rsidRPr="00000000" w14:paraId="0000006C">
      <w:pPr>
        <w:numPr>
          <w:ilvl w:val="0"/>
          <w:numId w:val="4"/>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The word for "hell" here is </w:t>
      </w:r>
      <w:r w:rsidDel="00000000" w:rsidR="00000000" w:rsidRPr="00000000">
        <w:rPr>
          <w:b w:val="1"/>
          <w:i w:val="1"/>
          <w:rtl w:val="0"/>
        </w:rPr>
        <w:t xml:space="preserve">Gehenna</w:t>
      </w:r>
      <w:r w:rsidDel="00000000" w:rsidR="00000000" w:rsidRPr="00000000">
        <w:rPr>
          <w:rtl w:val="0"/>
        </w:rPr>
        <w:t xml:space="preserve"> (γέεννα). This was the name of a real valley outside Jerusalem where trash was constantly burned. It became a powerful, tangible image for the place of final, fiery judgment.</w:t>
      </w:r>
    </w:p>
    <w:p w:rsidR="00000000" w:rsidDel="00000000" w:rsidP="00000000" w:rsidRDefault="00000000" w:rsidRPr="00000000" w14:paraId="0000006D">
      <w:pPr>
        <w:pStyle w:val="Heading3"/>
        <w:keepNext w:val="0"/>
        <w:keepLines w:val="0"/>
        <w:spacing w:before="280" w:lineRule="auto"/>
        <w:rPr>
          <w:b w:val="1"/>
          <w:color w:val="000000"/>
          <w:sz w:val="26"/>
          <w:szCs w:val="26"/>
        </w:rPr>
      </w:pPr>
      <w:bookmarkStart w:colFirst="0" w:colLast="0" w:name="_pv93no4yqz7d" w:id="14"/>
      <w:bookmarkEnd w:id="14"/>
      <w:r w:rsidDel="00000000" w:rsidR="00000000" w:rsidRPr="00000000">
        <w:rPr>
          <w:b w:val="1"/>
          <w:color w:val="000000"/>
          <w:sz w:val="26"/>
          <w:szCs w:val="26"/>
          <w:rtl w:val="0"/>
        </w:rPr>
        <w:t xml:space="preserve">​Day 12: Beyond Adultery</w:t>
      </w:r>
    </w:p>
    <w:p w:rsidR="00000000" w:rsidDel="00000000" w:rsidP="00000000" w:rsidRDefault="00000000" w:rsidRPr="00000000" w14:paraId="0000006E">
      <w:pPr>
        <w:numPr>
          <w:ilvl w:val="0"/>
          <w:numId w:val="8"/>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5:27-30 (Lust and Integrity)</w:t>
      </w:r>
    </w:p>
    <w:p w:rsidR="00000000" w:rsidDel="00000000" w:rsidP="00000000" w:rsidRDefault="00000000" w:rsidRPr="00000000" w14:paraId="0000006F">
      <w:pPr>
        <w:numPr>
          <w:ilvl w:val="0"/>
          <w:numId w:val="8"/>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Jesus applies the same "internal vs. external" principle to the seventh commandment. He pushes beyond the physical act of adultery to the </w:t>
      </w:r>
      <w:r w:rsidDel="00000000" w:rsidR="00000000" w:rsidRPr="00000000">
        <w:rPr>
          <w:b w:val="1"/>
          <w:rtl w:val="0"/>
        </w:rPr>
        <w:t xml:space="preserve">root desire in the heart</w:t>
      </w:r>
      <w:r w:rsidDel="00000000" w:rsidR="00000000" w:rsidRPr="00000000">
        <w:rPr>
          <w:rtl w:val="0"/>
        </w:rPr>
        <w:t xml:space="preserve">. He identifies the lustful look as the seed of adultery and uses extreme, hyperbolic language (gouge out an eye) to stress the radical seriousness with which his followers must deal with sin.</w:t>
      </w:r>
    </w:p>
    <w:p w:rsidR="00000000" w:rsidDel="00000000" w:rsidP="00000000" w:rsidRDefault="00000000" w:rsidRPr="00000000" w14:paraId="00000070">
      <w:pPr>
        <w:numPr>
          <w:ilvl w:val="0"/>
          <w:numId w:val="8"/>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71">
      <w:pPr>
        <w:numPr>
          <w:ilvl w:val="1"/>
          <w:numId w:val="8"/>
        </w:numPr>
        <w:spacing w:after="0" w:afterAutospacing="0" w:before="0" w:beforeAutospacing="0" w:lineRule="auto"/>
        <w:ind w:left="1440" w:hanging="360"/>
      </w:pPr>
      <w:r w:rsidDel="00000000" w:rsidR="00000000" w:rsidRPr="00000000">
        <w:rPr>
          <w:rtl w:val="0"/>
        </w:rPr>
        <w:t xml:space="preserve">​Jesus makes a distinction between noticing beauty and looking "with lustful intent." What do you think is the difference?</w:t>
      </w:r>
    </w:p>
    <w:p w:rsidR="00000000" w:rsidDel="00000000" w:rsidP="00000000" w:rsidRDefault="00000000" w:rsidRPr="00000000" w14:paraId="00000072">
      <w:pPr>
        <w:numPr>
          <w:ilvl w:val="1"/>
          <w:numId w:val="8"/>
        </w:numPr>
        <w:spacing w:after="0" w:afterAutospacing="0" w:before="0" w:beforeAutospacing="0" w:lineRule="auto"/>
        <w:ind w:left="1440" w:hanging="360"/>
      </w:pPr>
      <w:r w:rsidDel="00000000" w:rsidR="00000000" w:rsidRPr="00000000">
        <w:rPr>
          <w:rtl w:val="0"/>
        </w:rPr>
        <w:t xml:space="preserve">​The call to "gouge out your eye" is not literal. What is the principle Jesus is teaching with this shocking image? What are the "eyes" or "hands" (triggers) in my life that lead to sin?</w:t>
      </w:r>
    </w:p>
    <w:p w:rsidR="00000000" w:rsidDel="00000000" w:rsidP="00000000" w:rsidRDefault="00000000" w:rsidRPr="00000000" w14:paraId="00000073">
      <w:pPr>
        <w:numPr>
          <w:ilvl w:val="0"/>
          <w:numId w:val="8"/>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Practice "custody of the eyes." Be intentional today about what you look at and allow your mind to dwell on. When you see something that could lead to a lustful thought, intentionally redirect your attention and say a prayer of thanks for the gift of sight.</w:t>
      </w:r>
    </w:p>
    <w:p w:rsidR="00000000" w:rsidDel="00000000" w:rsidP="00000000" w:rsidRDefault="00000000" w:rsidRPr="00000000" w14:paraId="00000074">
      <w:pPr>
        <w:numPr>
          <w:ilvl w:val="0"/>
          <w:numId w:val="8"/>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The Greek word for lust, </w:t>
      </w:r>
      <w:r w:rsidDel="00000000" w:rsidR="00000000" w:rsidRPr="00000000">
        <w:rPr>
          <w:b w:val="1"/>
          <w:i w:val="1"/>
          <w:rtl w:val="0"/>
        </w:rPr>
        <w:t xml:space="preserve">epithymeō</w:t>
      </w:r>
      <w:r w:rsidDel="00000000" w:rsidR="00000000" w:rsidRPr="00000000">
        <w:rPr>
          <w:rtl w:val="0"/>
        </w:rPr>
        <w:t xml:space="preserve"> (ἐπιθυμέω), means "to set one's heart upon" or "to long for." In this context, it's a desire that is self-seeking and objectifying. It's not about simple attraction but about a covetous desire that disregards the other person as a human being made in God's image.</w:t>
      </w:r>
    </w:p>
    <w:p w:rsidR="00000000" w:rsidDel="00000000" w:rsidP="00000000" w:rsidRDefault="00000000" w:rsidRPr="00000000" w14:paraId="00000075">
      <w:pPr>
        <w:pStyle w:val="Heading3"/>
        <w:keepNext w:val="0"/>
        <w:keepLines w:val="0"/>
        <w:spacing w:before="280" w:lineRule="auto"/>
        <w:rPr>
          <w:b w:val="1"/>
          <w:color w:val="000000"/>
          <w:sz w:val="26"/>
          <w:szCs w:val="26"/>
        </w:rPr>
      </w:pPr>
      <w:bookmarkStart w:colFirst="0" w:colLast="0" w:name="_3y6vwvhmc28p" w:id="15"/>
      <w:bookmarkEnd w:id="15"/>
      <w:r w:rsidDel="00000000" w:rsidR="00000000" w:rsidRPr="00000000">
        <w:rPr>
          <w:b w:val="1"/>
          <w:color w:val="000000"/>
          <w:sz w:val="26"/>
          <w:szCs w:val="26"/>
          <w:rtl w:val="0"/>
        </w:rPr>
        <w:t xml:space="preserve">​Day 13: Beyond Loopholes</w:t>
      </w:r>
    </w:p>
    <w:p w:rsidR="00000000" w:rsidDel="00000000" w:rsidP="00000000" w:rsidRDefault="00000000" w:rsidRPr="00000000" w14:paraId="00000076">
      <w:pPr>
        <w:numPr>
          <w:ilvl w:val="0"/>
          <w:numId w:val="11"/>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5:31-37 (Divorce and Oaths)</w:t>
      </w:r>
    </w:p>
    <w:p w:rsidR="00000000" w:rsidDel="00000000" w:rsidP="00000000" w:rsidRDefault="00000000" w:rsidRPr="00000000" w14:paraId="00000077">
      <w:pPr>
        <w:numPr>
          <w:ilvl w:val="0"/>
          <w:numId w:val="1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Jesus addresses two more areas where people had found loopholes in the Law: divorce and making oaths. Some were using a "certificate of divorce" as an easy way out of a marriage for any reason. Similarly, people had created a complex system of oaths, believing only some were truly binding. Jesus cuts through all the rationalizations to call for </w:t>
      </w:r>
      <w:r w:rsidDel="00000000" w:rsidR="00000000" w:rsidRPr="00000000">
        <w:rPr>
          <w:b w:val="1"/>
          <w:rtl w:val="0"/>
        </w:rPr>
        <w:t xml:space="preserve">radical faithfulness</w:t>
      </w:r>
      <w:r w:rsidDel="00000000" w:rsidR="00000000" w:rsidRPr="00000000">
        <w:rPr>
          <w:rtl w:val="0"/>
        </w:rPr>
        <w:t xml:space="preserve"> in marriage and </w:t>
      </w:r>
      <w:r w:rsidDel="00000000" w:rsidR="00000000" w:rsidRPr="00000000">
        <w:rPr>
          <w:b w:val="1"/>
          <w:rtl w:val="0"/>
        </w:rPr>
        <w:t xml:space="preserve">radical truthfulness</w:t>
      </w:r>
      <w:r w:rsidDel="00000000" w:rsidR="00000000" w:rsidRPr="00000000">
        <w:rPr>
          <w:rtl w:val="0"/>
        </w:rPr>
        <w:t xml:space="preserve"> in speech.</w:t>
      </w:r>
    </w:p>
    <w:p w:rsidR="00000000" w:rsidDel="00000000" w:rsidP="00000000" w:rsidRDefault="00000000" w:rsidRPr="00000000" w14:paraId="00000078">
      <w:pPr>
        <w:numPr>
          <w:ilvl w:val="0"/>
          <w:numId w:val="1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79">
      <w:pPr>
        <w:numPr>
          <w:ilvl w:val="1"/>
          <w:numId w:val="11"/>
        </w:numPr>
        <w:spacing w:after="0" w:afterAutospacing="0" w:before="0" w:beforeAutospacing="0" w:lineRule="auto"/>
        <w:ind w:left="1440" w:hanging="360"/>
      </w:pPr>
      <w:r w:rsidDel="00000000" w:rsidR="00000000" w:rsidRPr="00000000">
        <w:rPr>
          <w:rtl w:val="0"/>
        </w:rPr>
        <w:t xml:space="preserve">​How does making my "Yes" be "Yes" and my "No" be "No" simplify my life and honor God?</w:t>
      </w:r>
    </w:p>
    <w:p w:rsidR="00000000" w:rsidDel="00000000" w:rsidP="00000000" w:rsidRDefault="00000000" w:rsidRPr="00000000" w14:paraId="0000007A">
      <w:pPr>
        <w:numPr>
          <w:ilvl w:val="1"/>
          <w:numId w:val="11"/>
        </w:numPr>
        <w:spacing w:after="0" w:afterAutospacing="0" w:before="0" w:beforeAutospacing="0" w:lineRule="auto"/>
        <w:ind w:left="1440" w:hanging="360"/>
      </w:pPr>
      <w:r w:rsidDel="00000000" w:rsidR="00000000" w:rsidRPr="00000000">
        <w:rPr>
          <w:rtl w:val="0"/>
        </w:rPr>
        <w:t xml:space="preserve">​In what small ways are you sometimes tempted to be less than 100% truthful (e.g., flattery, exaggeration, making excuses)?</w:t>
      </w:r>
    </w:p>
    <w:p w:rsidR="00000000" w:rsidDel="00000000" w:rsidP="00000000" w:rsidRDefault="00000000" w:rsidRPr="00000000" w14:paraId="0000007B">
      <w:pPr>
        <w:numPr>
          <w:ilvl w:val="0"/>
          <w:numId w:val="11"/>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For the entire day, do not use any form of oath, promise, or verbal hedge (e.g., "I swear...", "Honestly...", "I promise..."). Let your simple, unadorned statements stand on their own as truthful.</w:t>
      </w:r>
    </w:p>
    <w:p w:rsidR="00000000" w:rsidDel="00000000" w:rsidP="00000000" w:rsidRDefault="00000000" w:rsidRPr="00000000" w14:paraId="0000007C">
      <w:pPr>
        <w:numPr>
          <w:ilvl w:val="0"/>
          <w:numId w:val="11"/>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The exception clause for divorce ("except for sexual immorality") uses the Greek word </w:t>
      </w:r>
      <w:r w:rsidDel="00000000" w:rsidR="00000000" w:rsidRPr="00000000">
        <w:rPr>
          <w:b w:val="1"/>
          <w:i w:val="1"/>
          <w:rtl w:val="0"/>
        </w:rPr>
        <w:t xml:space="preserve">porneia</w:t>
      </w:r>
      <w:r w:rsidDel="00000000" w:rsidR="00000000" w:rsidRPr="00000000">
        <w:rPr>
          <w:rtl w:val="0"/>
        </w:rPr>
        <w:t xml:space="preserve"> (πορνεία), a broad term for sexual unfaithfulness. Scholars debate its exact meaning here, but the main thrust of Jesus's teaching is to counter the casual, self-serving view of divorce that was prevalent.</w:t>
      </w:r>
    </w:p>
    <w:p w:rsidR="00000000" w:rsidDel="00000000" w:rsidP="00000000" w:rsidRDefault="00000000" w:rsidRPr="00000000" w14:paraId="0000007D">
      <w:pPr>
        <w:pStyle w:val="Heading3"/>
        <w:keepNext w:val="0"/>
        <w:keepLines w:val="0"/>
        <w:spacing w:before="280" w:lineRule="auto"/>
        <w:rPr>
          <w:b w:val="1"/>
          <w:color w:val="000000"/>
          <w:sz w:val="26"/>
          <w:szCs w:val="26"/>
        </w:rPr>
      </w:pPr>
      <w:bookmarkStart w:colFirst="0" w:colLast="0" w:name="_ubh4v6m7qsg2" w:id="16"/>
      <w:bookmarkEnd w:id="16"/>
      <w:r w:rsidDel="00000000" w:rsidR="00000000" w:rsidRPr="00000000">
        <w:rPr>
          <w:b w:val="1"/>
          <w:color w:val="000000"/>
          <w:sz w:val="26"/>
          <w:szCs w:val="26"/>
          <w:rtl w:val="0"/>
        </w:rPr>
        <w:t xml:space="preserve">​Day 14: Beyond Justice</w:t>
      </w:r>
    </w:p>
    <w:p w:rsidR="00000000" w:rsidDel="00000000" w:rsidP="00000000" w:rsidRDefault="00000000" w:rsidRPr="00000000" w14:paraId="0000007E">
      <w:pPr>
        <w:numPr>
          <w:ilvl w:val="0"/>
          <w:numId w:val="13"/>
        </w:numPr>
        <w:spacing w:after="0" w:afterAutospacing="0" w:before="240" w:lineRule="auto"/>
        <w:ind w:left="720" w:hanging="360"/>
      </w:pPr>
      <w:r w:rsidDel="00000000" w:rsidR="00000000" w:rsidRPr="00000000">
        <w:rPr>
          <w:rtl w:val="0"/>
        </w:rPr>
        <w:t xml:space="preserve">​</w:t>
      </w:r>
      <w:r w:rsidDel="00000000" w:rsidR="00000000" w:rsidRPr="00000000">
        <w:rPr>
          <w:b w:val="1"/>
          <w:rtl w:val="0"/>
        </w:rPr>
        <w:t xml:space="preserve">Today's Reading:</w:t>
      </w:r>
      <w:r w:rsidDel="00000000" w:rsidR="00000000" w:rsidRPr="00000000">
        <w:rPr>
          <w:rtl w:val="0"/>
        </w:rPr>
        <w:t xml:space="preserve"> Matthew 5:38-48 (Love for Enemies)</w:t>
      </w:r>
    </w:p>
    <w:p w:rsidR="00000000" w:rsidDel="00000000" w:rsidP="00000000" w:rsidRDefault="00000000" w:rsidRPr="00000000" w14:paraId="0000007F">
      <w:pPr>
        <w:numPr>
          <w:ilvl w:val="0"/>
          <w:numId w:val="1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Context:</w:t>
      </w:r>
      <w:r w:rsidDel="00000000" w:rsidR="00000000" w:rsidRPr="00000000">
        <w:rPr>
          <w:rtl w:val="0"/>
        </w:rPr>
        <w:t xml:space="preserve"> This is the climax of the chapter. Jesus takes on "an eye for an eye," a law originally designed to </w:t>
      </w:r>
      <w:r w:rsidDel="00000000" w:rsidR="00000000" w:rsidRPr="00000000">
        <w:rPr>
          <w:i w:val="1"/>
          <w:rtl w:val="0"/>
        </w:rPr>
        <w:t xml:space="preserve">limit</w:t>
      </w:r>
      <w:r w:rsidDel="00000000" w:rsidR="00000000" w:rsidRPr="00000000">
        <w:rPr>
          <w:rtl w:val="0"/>
        </w:rPr>
        <w:t xml:space="preserve"> retaliation. Jesus calls his followers to a higher, counter-intuitive standard: to absorb injustice, refuse retaliation, and </w:t>
      </w:r>
      <w:r w:rsidDel="00000000" w:rsidR="00000000" w:rsidRPr="00000000">
        <w:rPr>
          <w:b w:val="1"/>
          <w:rtl w:val="0"/>
        </w:rPr>
        <w:t xml:space="preserve">actively love and pray for their enemies</w:t>
      </w:r>
      <w:r w:rsidDel="00000000" w:rsidR="00000000" w:rsidRPr="00000000">
        <w:rPr>
          <w:rtl w:val="0"/>
        </w:rPr>
        <w:t xml:space="preserve">. This is the ultimate mark of a child of God, because it perfectly reflects the character of the Father. ❤️</w:t>
      </w:r>
    </w:p>
    <w:p w:rsidR="00000000" w:rsidDel="00000000" w:rsidP="00000000" w:rsidRDefault="00000000" w:rsidRPr="00000000" w14:paraId="00000080">
      <w:pPr>
        <w:numPr>
          <w:ilvl w:val="0"/>
          <w:numId w:val="1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Reflection &amp; Application:</w:t>
      </w:r>
    </w:p>
    <w:p w:rsidR="00000000" w:rsidDel="00000000" w:rsidP="00000000" w:rsidRDefault="00000000" w:rsidRPr="00000000" w14:paraId="00000081">
      <w:pPr>
        <w:numPr>
          <w:ilvl w:val="1"/>
          <w:numId w:val="13"/>
        </w:numPr>
        <w:spacing w:after="0" w:afterAutospacing="0" w:before="0" w:beforeAutospacing="0" w:lineRule="auto"/>
        <w:ind w:left="1440" w:hanging="360"/>
      </w:pPr>
      <w:r w:rsidDel="00000000" w:rsidR="00000000" w:rsidRPr="00000000">
        <w:rPr>
          <w:rtl w:val="0"/>
        </w:rPr>
        <w:t xml:space="preserve">​"Turning the other cheek" can seem weak. In what way is this response actually a position of profound spiritual strength?</w:t>
      </w:r>
    </w:p>
    <w:p w:rsidR="00000000" w:rsidDel="00000000" w:rsidP="00000000" w:rsidRDefault="00000000" w:rsidRPr="00000000" w14:paraId="00000082">
      <w:pPr>
        <w:numPr>
          <w:ilvl w:val="1"/>
          <w:numId w:val="13"/>
        </w:numPr>
        <w:spacing w:after="0" w:afterAutospacing="0" w:before="0" w:beforeAutospacing="0" w:lineRule="auto"/>
        <w:ind w:left="1440" w:hanging="360"/>
      </w:pPr>
      <w:r w:rsidDel="00000000" w:rsidR="00000000" w:rsidRPr="00000000">
        <w:rPr>
          <w:rtl w:val="0"/>
        </w:rPr>
        <w:t xml:space="preserve">​Jesus says the Father "makes his sun rise on the evil and on the good." What does this common grace teach us about the character of God?</w:t>
      </w:r>
    </w:p>
    <w:p w:rsidR="00000000" w:rsidDel="00000000" w:rsidP="00000000" w:rsidRDefault="00000000" w:rsidRPr="00000000" w14:paraId="00000083">
      <w:pPr>
        <w:numPr>
          <w:ilvl w:val="1"/>
          <w:numId w:val="13"/>
        </w:numPr>
        <w:spacing w:after="0" w:afterAutospacing="0" w:before="0" w:beforeAutospacing="0" w:lineRule="auto"/>
        <w:ind w:left="1440" w:hanging="360"/>
      </w:pPr>
      <w:r w:rsidDel="00000000" w:rsidR="00000000" w:rsidRPr="00000000">
        <w:rPr>
          <w:rtl w:val="0"/>
        </w:rPr>
        <w:t xml:space="preserve">​Who is an "enemy" or a difficult person in my life? What would it look like to truly "pray for" them today?</w:t>
      </w:r>
    </w:p>
    <w:p w:rsidR="00000000" w:rsidDel="00000000" w:rsidP="00000000" w:rsidRDefault="00000000" w:rsidRPr="00000000" w14:paraId="00000084">
      <w:pPr>
        <w:numPr>
          <w:ilvl w:val="0"/>
          <w:numId w:val="13"/>
        </w:numPr>
        <w:spacing w:after="0" w:afterAutospacing="0" w:before="0" w:beforeAutospacing="0" w:lineRule="auto"/>
        <w:ind w:left="720" w:hanging="360"/>
      </w:pPr>
      <w:r w:rsidDel="00000000" w:rsidR="00000000" w:rsidRPr="00000000">
        <w:rPr>
          <w:rtl w:val="0"/>
        </w:rPr>
        <w:t xml:space="preserve">​</w:t>
      </w:r>
      <w:r w:rsidDel="00000000" w:rsidR="00000000" w:rsidRPr="00000000">
        <w:rPr>
          <w:b w:val="1"/>
          <w:rtl w:val="0"/>
        </w:rPr>
        <w:t xml:space="preserve">Daily Challenge:</w:t>
      </w:r>
      <w:r w:rsidDel="00000000" w:rsidR="00000000" w:rsidRPr="00000000">
        <w:rPr>
          <w:rtl w:val="0"/>
        </w:rPr>
        <w:t xml:space="preserve"> Find a practical way to "go the extra mile." When a coworker or family member asks for a small favor, do it, and then do something extra to help them without being asked. The goal is to replace a spirit of minimal requirement with one of generous love.</w:t>
      </w:r>
    </w:p>
    <w:p w:rsidR="00000000" w:rsidDel="00000000" w:rsidP="00000000" w:rsidRDefault="00000000" w:rsidRPr="00000000" w14:paraId="00000085">
      <w:pPr>
        <w:numPr>
          <w:ilvl w:val="0"/>
          <w:numId w:val="13"/>
        </w:numPr>
        <w:spacing w:after="240" w:before="0" w:beforeAutospacing="0" w:lineRule="auto"/>
        <w:ind w:left="720" w:hanging="360"/>
      </w:pPr>
      <w:r w:rsidDel="00000000" w:rsidR="00000000" w:rsidRPr="00000000">
        <w:rPr>
          <w:rtl w:val="0"/>
        </w:rPr>
        <w:t xml:space="preserve">​</w:t>
      </w:r>
      <w:r w:rsidDel="00000000" w:rsidR="00000000" w:rsidRPr="00000000">
        <w:rPr>
          <w:b w:val="1"/>
          <w:rtl w:val="0"/>
        </w:rPr>
        <w:t xml:space="preserve">Deeper Dive:</w:t>
      </w:r>
      <w:r w:rsidDel="00000000" w:rsidR="00000000" w:rsidRPr="00000000">
        <w:rPr>
          <w:rtl w:val="0"/>
        </w:rPr>
        <w:t xml:space="preserve"> "Be perfect, therefore, as your heavenly Father is perfect." The word for "perfect" is </w:t>
      </w:r>
      <w:r w:rsidDel="00000000" w:rsidR="00000000" w:rsidRPr="00000000">
        <w:rPr>
          <w:b w:val="1"/>
          <w:i w:val="1"/>
          <w:rtl w:val="0"/>
        </w:rPr>
        <w:t xml:space="preserve">teleios</w:t>
      </w:r>
      <w:r w:rsidDel="00000000" w:rsidR="00000000" w:rsidRPr="00000000">
        <w:rPr>
          <w:rtl w:val="0"/>
        </w:rPr>
        <w:t xml:space="preserve"> (τέλειος). This does not mean "sinless" or "flawless." A better translation is "mature," "whole," or "complete." In context, it specifically refers to the completeness of our love, which, like God's, must extend even to our enemies.</w:t>
      </w:r>
    </w:p>
    <w:p w:rsidR="00000000" w:rsidDel="00000000" w:rsidP="00000000" w:rsidRDefault="00000000" w:rsidRPr="00000000" w14:paraId="00000086">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